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F4FDC">
      <w:pPr>
        <w:kinsoku w:val="0"/>
        <w:autoSpaceDE w:val="0"/>
        <w:autoSpaceDN w:val="0"/>
        <w:adjustRightInd w:val="0"/>
        <w:snapToGrid w:val="0"/>
        <w:spacing w:before="91" w:line="219" w:lineRule="auto"/>
        <w:jc w:val="both"/>
        <w:textAlignment w:val="baseline"/>
        <w:outlineLvl w:val="0"/>
        <w:rPr>
          <w:rFonts w:ascii="宋体" w:hAnsi="宋体" w:eastAsia="宋体" w:cs="宋体"/>
          <w:b/>
          <w:bCs/>
          <w:snapToGrid w:val="0"/>
          <w:color w:val="auto"/>
          <w:spacing w:val="-6"/>
          <w:kern w:val="0"/>
          <w:sz w:val="28"/>
          <w:szCs w:val="28"/>
          <w:lang w:val="en-US" w:eastAsia="en-US" w:bidi="ar-SA"/>
        </w:rPr>
      </w:pPr>
      <w:r>
        <w:rPr>
          <w:rFonts w:hint="eastAsia" w:ascii="宋体" w:hAnsi="宋体" w:eastAsia="宋体" w:cs="宋体"/>
          <w:b/>
          <w:bCs/>
          <w:snapToGrid w:val="0"/>
          <w:color w:val="auto"/>
          <w:spacing w:val="-6"/>
          <w:kern w:val="0"/>
          <w:sz w:val="28"/>
          <w:szCs w:val="28"/>
          <w:lang w:val="en-US" w:eastAsia="zh-CN" w:bidi="ar-SA"/>
        </w:rPr>
        <w:t>附件1 报价</w:t>
      </w:r>
      <w:r>
        <w:rPr>
          <w:rFonts w:ascii="宋体" w:hAnsi="宋体" w:eastAsia="宋体" w:cs="宋体"/>
          <w:b/>
          <w:bCs/>
          <w:snapToGrid w:val="0"/>
          <w:color w:val="auto"/>
          <w:spacing w:val="-6"/>
          <w:kern w:val="0"/>
          <w:sz w:val="28"/>
          <w:szCs w:val="28"/>
          <w:lang w:val="en-US" w:eastAsia="en-US" w:bidi="ar-SA"/>
        </w:rPr>
        <w:t>文件格式</w:t>
      </w:r>
    </w:p>
    <w:p w14:paraId="2009F799">
      <w:pPr>
        <w:keepNext w:val="0"/>
        <w:keepLines w:val="0"/>
        <w:pageBreakBefore w:val="0"/>
        <w:widowControl/>
        <w:kinsoku w:val="0"/>
        <w:wordWrap/>
        <w:overflowPunct/>
        <w:topLinePunct w:val="0"/>
        <w:autoSpaceDE w:val="0"/>
        <w:autoSpaceDN w:val="0"/>
        <w:bidi w:val="0"/>
        <w:adjustRightInd w:val="0"/>
        <w:snapToGrid w:val="0"/>
        <w:spacing w:before="0" w:line="360" w:lineRule="auto"/>
        <w:jc w:val="both"/>
        <w:textAlignment w:val="baseline"/>
        <w:rPr>
          <w:rFonts w:hint="eastAsia" w:ascii="宋体" w:hAnsi="宋体" w:eastAsia="宋体" w:cs="宋体"/>
          <w:snapToGrid w:val="0"/>
          <w:color w:val="auto"/>
          <w:kern w:val="0"/>
          <w:sz w:val="31"/>
          <w:szCs w:val="31"/>
          <w:lang w:val="en-US" w:eastAsia="en-US" w:bidi="ar-SA"/>
        </w:rPr>
      </w:pPr>
    </w:p>
    <w:p w14:paraId="415FF7D7">
      <w:pPr>
        <w:keepNext w:val="0"/>
        <w:keepLines w:val="0"/>
        <w:pageBreakBefore w:val="0"/>
        <w:widowControl/>
        <w:kinsoku w:val="0"/>
        <w:wordWrap/>
        <w:overflowPunct/>
        <w:topLinePunct w:val="0"/>
        <w:autoSpaceDE w:val="0"/>
        <w:autoSpaceDN w:val="0"/>
        <w:bidi w:val="0"/>
        <w:adjustRightInd w:val="0"/>
        <w:snapToGrid w:val="0"/>
        <w:spacing w:before="325" w:line="48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安徽省建院工程质量检测有限公司</w:t>
      </w:r>
    </w:p>
    <w:p w14:paraId="4FB7DF7B">
      <w:pPr>
        <w:keepNext w:val="0"/>
        <w:keepLines w:val="0"/>
        <w:pageBreakBefore w:val="0"/>
        <w:widowControl/>
        <w:kinsoku w:val="0"/>
        <w:wordWrap/>
        <w:overflowPunct/>
        <w:topLinePunct w:val="0"/>
        <w:autoSpaceDE w:val="0"/>
        <w:autoSpaceDN w:val="0"/>
        <w:bidi w:val="0"/>
        <w:adjustRightInd w:val="0"/>
        <w:snapToGrid w:val="0"/>
        <w:spacing w:before="325" w:line="480" w:lineRule="exact"/>
        <w:jc w:val="center"/>
        <w:textAlignment w:val="baseline"/>
        <w:rPr>
          <w:rFonts w:hint="eastAsia" w:ascii="方正小标宋简体" w:hAnsi="方正小标宋简体" w:eastAsia="方正小标宋简体" w:cs="方正小标宋简体"/>
          <w:color w:val="auto"/>
          <w:spacing w:val="8"/>
          <w:sz w:val="44"/>
          <w:szCs w:val="44"/>
          <w:lang w:val="en-US" w:eastAsia="zh-CN"/>
        </w:rPr>
      </w:pPr>
      <w:r>
        <w:rPr>
          <w:rFonts w:hint="eastAsia" w:ascii="方正小标宋简体" w:hAnsi="方正小标宋简体" w:eastAsia="方正小标宋简体" w:cs="方正小标宋简体"/>
          <w:color w:val="auto"/>
          <w:spacing w:val="8"/>
          <w:sz w:val="44"/>
          <w:szCs w:val="44"/>
          <w:lang w:val="en-US" w:eastAsia="zh-CN"/>
        </w:rPr>
        <w:t>集采2026年度仪器设备</w:t>
      </w:r>
      <w:r>
        <w:rPr>
          <w:rFonts w:hint="eastAsia" w:ascii="方正小标宋简体" w:hAnsi="方正小标宋简体" w:eastAsia="方正小标宋简体" w:cs="方正小标宋简体"/>
          <w:color w:val="auto"/>
          <w:spacing w:val="8"/>
          <w:sz w:val="44"/>
          <w:szCs w:val="44"/>
        </w:rPr>
        <w:t>计量校准</w:t>
      </w:r>
    </w:p>
    <w:p w14:paraId="22150F6F">
      <w:pPr>
        <w:keepNext w:val="0"/>
        <w:keepLines w:val="0"/>
        <w:pageBreakBefore w:val="0"/>
        <w:widowControl/>
        <w:kinsoku w:val="0"/>
        <w:wordWrap/>
        <w:overflowPunct/>
        <w:topLinePunct w:val="0"/>
        <w:autoSpaceDE w:val="0"/>
        <w:autoSpaceDN w:val="0"/>
        <w:bidi w:val="0"/>
        <w:adjustRightInd w:val="0"/>
        <w:snapToGrid w:val="0"/>
        <w:spacing w:before="325" w:line="480" w:lineRule="exact"/>
        <w:jc w:val="center"/>
        <w:textAlignment w:val="baseline"/>
        <w:rPr>
          <w:rFonts w:hint="eastAsia" w:ascii="方正小标宋简体" w:hAnsi="方正小标宋简体" w:eastAsia="方正小标宋简体" w:cs="方正小标宋简体"/>
          <w:color w:val="auto"/>
          <w:spacing w:val="8"/>
          <w:sz w:val="44"/>
          <w:szCs w:val="44"/>
        </w:rPr>
      </w:pPr>
      <w:r>
        <w:rPr>
          <w:rFonts w:hint="eastAsia" w:ascii="方正小标宋简体" w:hAnsi="方正小标宋简体" w:eastAsia="方正小标宋简体" w:cs="方正小标宋简体"/>
          <w:color w:val="auto"/>
          <w:spacing w:val="8"/>
          <w:sz w:val="44"/>
          <w:szCs w:val="44"/>
        </w:rPr>
        <w:t>服务</w:t>
      </w:r>
      <w:r>
        <w:rPr>
          <w:rFonts w:hint="eastAsia" w:ascii="方正小标宋简体" w:hAnsi="方正小标宋简体" w:eastAsia="方正小标宋简体" w:cs="方正小标宋简体"/>
          <w:color w:val="auto"/>
          <w:spacing w:val="8"/>
          <w:sz w:val="44"/>
          <w:szCs w:val="44"/>
          <w:lang w:val="en-US" w:eastAsia="zh-CN"/>
        </w:rPr>
        <w:t>单位询比采购</w:t>
      </w:r>
    </w:p>
    <w:p w14:paraId="277C180A">
      <w:pPr>
        <w:keepNext w:val="0"/>
        <w:keepLines w:val="0"/>
        <w:pageBreakBefore w:val="0"/>
        <w:widowControl/>
        <w:kinsoku w:val="0"/>
        <w:wordWrap/>
        <w:overflowPunct/>
        <w:topLinePunct w:val="0"/>
        <w:autoSpaceDE w:val="0"/>
        <w:autoSpaceDN w:val="0"/>
        <w:bidi w:val="0"/>
        <w:adjustRightInd w:val="0"/>
        <w:snapToGrid w:val="0"/>
        <w:spacing w:before="0" w:line="360" w:lineRule="auto"/>
        <w:jc w:val="center"/>
        <w:textAlignment w:val="baseline"/>
        <w:rPr>
          <w:rFonts w:ascii="宋体" w:hAnsi="宋体" w:eastAsia="宋体" w:cs="宋体"/>
          <w:snapToGrid w:val="0"/>
          <w:color w:val="auto"/>
          <w:kern w:val="0"/>
          <w:sz w:val="36"/>
          <w:szCs w:val="36"/>
          <w:lang w:val="en-US" w:eastAsia="en-US" w:bidi="ar-SA"/>
        </w:rPr>
      </w:pPr>
    </w:p>
    <w:p w14:paraId="565A3A4A">
      <w:pPr>
        <w:keepNext w:val="0"/>
        <w:keepLines w:val="0"/>
        <w:pageBreakBefore w:val="0"/>
        <w:widowControl/>
        <w:kinsoku w:val="0"/>
        <w:wordWrap/>
        <w:overflowPunct/>
        <w:topLinePunct w:val="0"/>
        <w:autoSpaceDE w:val="0"/>
        <w:autoSpaceDN w:val="0"/>
        <w:bidi w:val="0"/>
        <w:adjustRightInd w:val="0"/>
        <w:snapToGrid w:val="0"/>
        <w:spacing w:before="0" w:line="360" w:lineRule="auto"/>
        <w:jc w:val="center"/>
        <w:textAlignment w:val="baseline"/>
        <w:rPr>
          <w:rFonts w:hint="eastAsia" w:ascii="宋体" w:hAnsi="宋体" w:eastAsia="宋体" w:cs="宋体"/>
          <w:snapToGrid w:val="0"/>
          <w:color w:val="auto"/>
          <w:kern w:val="0"/>
          <w:sz w:val="96"/>
          <w:szCs w:val="96"/>
          <w:lang w:val="en-US" w:eastAsia="zh-CN" w:bidi="ar-SA"/>
        </w:rPr>
      </w:pPr>
      <w:r>
        <w:rPr>
          <w:rFonts w:hint="eastAsia" w:ascii="宋体" w:hAnsi="宋体" w:eastAsia="宋体" w:cs="宋体"/>
          <w:snapToGrid w:val="0"/>
          <w:color w:val="auto"/>
          <w:kern w:val="0"/>
          <w:sz w:val="96"/>
          <w:szCs w:val="96"/>
          <w:lang w:val="en-US" w:eastAsia="zh-CN" w:bidi="ar-SA"/>
        </w:rPr>
        <w:t>报</w:t>
      </w:r>
    </w:p>
    <w:p w14:paraId="5AC373B0">
      <w:pPr>
        <w:keepNext w:val="0"/>
        <w:keepLines w:val="0"/>
        <w:pageBreakBefore w:val="0"/>
        <w:widowControl/>
        <w:kinsoku w:val="0"/>
        <w:wordWrap/>
        <w:overflowPunct/>
        <w:topLinePunct w:val="0"/>
        <w:autoSpaceDE w:val="0"/>
        <w:autoSpaceDN w:val="0"/>
        <w:bidi w:val="0"/>
        <w:adjustRightInd w:val="0"/>
        <w:snapToGrid w:val="0"/>
        <w:spacing w:before="0" w:line="360" w:lineRule="auto"/>
        <w:jc w:val="center"/>
        <w:textAlignment w:val="baseline"/>
        <w:rPr>
          <w:rFonts w:hint="eastAsia" w:ascii="宋体" w:hAnsi="宋体" w:eastAsia="宋体" w:cs="宋体"/>
          <w:snapToGrid w:val="0"/>
          <w:color w:val="auto"/>
          <w:kern w:val="0"/>
          <w:sz w:val="96"/>
          <w:szCs w:val="96"/>
          <w:lang w:val="en-US" w:eastAsia="zh-CN" w:bidi="ar-SA"/>
        </w:rPr>
      </w:pPr>
      <w:r>
        <w:rPr>
          <w:rFonts w:hint="eastAsia" w:ascii="宋体" w:hAnsi="宋体" w:eastAsia="宋体" w:cs="宋体"/>
          <w:snapToGrid w:val="0"/>
          <w:color w:val="auto"/>
          <w:kern w:val="0"/>
          <w:sz w:val="96"/>
          <w:szCs w:val="96"/>
          <w:lang w:val="en-US" w:eastAsia="zh-CN" w:bidi="ar-SA"/>
        </w:rPr>
        <w:t>价</w:t>
      </w:r>
    </w:p>
    <w:p w14:paraId="058C666B">
      <w:pPr>
        <w:keepNext w:val="0"/>
        <w:keepLines w:val="0"/>
        <w:pageBreakBefore w:val="0"/>
        <w:widowControl/>
        <w:kinsoku w:val="0"/>
        <w:wordWrap/>
        <w:overflowPunct/>
        <w:topLinePunct w:val="0"/>
        <w:autoSpaceDE w:val="0"/>
        <w:autoSpaceDN w:val="0"/>
        <w:bidi w:val="0"/>
        <w:adjustRightInd w:val="0"/>
        <w:snapToGrid w:val="0"/>
        <w:spacing w:before="0" w:line="360" w:lineRule="auto"/>
        <w:jc w:val="center"/>
        <w:textAlignment w:val="baseline"/>
        <w:rPr>
          <w:rFonts w:hint="eastAsia" w:ascii="宋体" w:hAnsi="宋体" w:eastAsia="宋体" w:cs="宋体"/>
          <w:snapToGrid w:val="0"/>
          <w:color w:val="auto"/>
          <w:kern w:val="0"/>
          <w:sz w:val="96"/>
          <w:szCs w:val="96"/>
          <w:lang w:val="en-US" w:eastAsia="zh-CN" w:bidi="ar-SA"/>
        </w:rPr>
      </w:pPr>
      <w:r>
        <w:rPr>
          <w:rFonts w:hint="eastAsia" w:ascii="宋体" w:hAnsi="宋体" w:eastAsia="宋体" w:cs="宋体"/>
          <w:snapToGrid w:val="0"/>
          <w:color w:val="auto"/>
          <w:kern w:val="0"/>
          <w:sz w:val="96"/>
          <w:szCs w:val="96"/>
          <w:lang w:val="en-US" w:eastAsia="zh-CN" w:bidi="ar-SA"/>
        </w:rPr>
        <w:t>文</w:t>
      </w:r>
    </w:p>
    <w:p w14:paraId="2827FD9A">
      <w:pPr>
        <w:keepNext w:val="0"/>
        <w:keepLines w:val="0"/>
        <w:pageBreakBefore w:val="0"/>
        <w:widowControl/>
        <w:kinsoku w:val="0"/>
        <w:wordWrap/>
        <w:overflowPunct/>
        <w:topLinePunct w:val="0"/>
        <w:autoSpaceDE w:val="0"/>
        <w:autoSpaceDN w:val="0"/>
        <w:bidi w:val="0"/>
        <w:adjustRightInd w:val="0"/>
        <w:snapToGrid w:val="0"/>
        <w:spacing w:before="0" w:line="360" w:lineRule="auto"/>
        <w:jc w:val="center"/>
        <w:textAlignment w:val="baseline"/>
        <w:rPr>
          <w:rFonts w:hint="default" w:ascii="宋体" w:hAnsi="宋体" w:eastAsia="宋体" w:cs="宋体"/>
          <w:snapToGrid w:val="0"/>
          <w:color w:val="auto"/>
          <w:kern w:val="0"/>
          <w:sz w:val="96"/>
          <w:szCs w:val="96"/>
          <w:lang w:val="en-US" w:eastAsia="zh-CN" w:bidi="ar-SA"/>
        </w:rPr>
      </w:pPr>
      <w:r>
        <w:rPr>
          <w:rFonts w:hint="eastAsia" w:ascii="宋体" w:hAnsi="宋体" w:eastAsia="宋体" w:cs="宋体"/>
          <w:snapToGrid w:val="0"/>
          <w:color w:val="auto"/>
          <w:kern w:val="0"/>
          <w:sz w:val="96"/>
          <w:szCs w:val="96"/>
          <w:lang w:val="en-US" w:eastAsia="zh-CN" w:bidi="ar-SA"/>
        </w:rPr>
        <w:t>件</w:t>
      </w:r>
    </w:p>
    <w:p w14:paraId="4B538AEA">
      <w:pPr>
        <w:tabs>
          <w:tab w:val="left" w:pos="3702"/>
        </w:tabs>
        <w:kinsoku w:val="0"/>
        <w:autoSpaceDE w:val="0"/>
        <w:autoSpaceDN w:val="0"/>
        <w:adjustRightInd w:val="0"/>
        <w:snapToGrid w:val="0"/>
        <w:spacing w:before="100" w:line="376" w:lineRule="auto"/>
        <w:ind w:left="3057" w:right="3889" w:hanging="493"/>
        <w:jc w:val="center"/>
        <w:textAlignment w:val="baseline"/>
        <w:rPr>
          <w:rFonts w:ascii="宋体" w:hAnsi="宋体" w:eastAsia="宋体" w:cs="宋体"/>
          <w:snapToGrid w:val="0"/>
          <w:color w:val="auto"/>
          <w:kern w:val="0"/>
          <w:sz w:val="31"/>
          <w:szCs w:val="31"/>
          <w:lang w:val="en-US" w:eastAsia="en-US" w:bidi="ar-SA"/>
        </w:rPr>
      </w:pPr>
      <w:r>
        <w:rPr>
          <w:rFonts w:hint="eastAsia" w:ascii="宋体" w:hAnsi="宋体" w:cs="宋体"/>
          <w:b/>
          <w:bCs/>
          <w:snapToGrid w:val="0"/>
          <w:color w:val="auto"/>
          <w:spacing w:val="-4"/>
          <w:kern w:val="0"/>
          <w:sz w:val="31"/>
          <w:szCs w:val="31"/>
          <w:lang w:val="en-US" w:eastAsia="zh-CN" w:bidi="ar-SA"/>
        </w:rPr>
        <w:t>供应</w:t>
      </w:r>
      <w:r>
        <w:rPr>
          <w:rFonts w:ascii="宋体" w:hAnsi="宋体" w:eastAsia="宋体" w:cs="宋体"/>
          <w:b/>
          <w:bCs/>
          <w:snapToGrid w:val="0"/>
          <w:color w:val="auto"/>
          <w:spacing w:val="-4"/>
          <w:kern w:val="0"/>
          <w:sz w:val="31"/>
          <w:szCs w:val="31"/>
          <w:lang w:val="en-US" w:eastAsia="en-US" w:bidi="ar-SA"/>
        </w:rPr>
        <w:t>商：</w:t>
      </w:r>
      <w:r>
        <w:rPr>
          <w:rFonts w:ascii="宋体" w:hAnsi="宋体" w:eastAsia="宋体" w:cs="宋体"/>
          <w:snapToGrid w:val="0"/>
          <w:color w:val="auto"/>
          <w:spacing w:val="-122"/>
          <w:kern w:val="0"/>
          <w:sz w:val="31"/>
          <w:szCs w:val="31"/>
          <w:lang w:val="en-US" w:eastAsia="en-US" w:bidi="ar-SA"/>
        </w:rPr>
        <w:t xml:space="preserve"> </w:t>
      </w:r>
      <w:r>
        <w:rPr>
          <w:rFonts w:ascii="宋体" w:hAnsi="宋体" w:eastAsia="宋体" w:cs="宋体"/>
          <w:snapToGrid w:val="0"/>
          <w:color w:val="auto"/>
          <w:spacing w:val="5"/>
          <w:kern w:val="0"/>
          <w:sz w:val="31"/>
          <w:szCs w:val="31"/>
          <w:u w:val="single" w:color="auto"/>
          <w:lang w:val="en-US" w:eastAsia="en-US" w:bidi="ar-SA"/>
        </w:rPr>
        <w:t xml:space="preserve">               </w:t>
      </w:r>
      <w:r>
        <w:rPr>
          <w:rFonts w:ascii="宋体" w:hAnsi="宋体" w:eastAsia="宋体" w:cs="宋体"/>
          <w:snapToGrid w:val="0"/>
          <w:color w:val="auto"/>
          <w:spacing w:val="10"/>
          <w:kern w:val="0"/>
          <w:sz w:val="31"/>
          <w:szCs w:val="31"/>
          <w:lang w:val="en-US" w:eastAsia="en-US" w:bidi="ar-SA"/>
        </w:rPr>
        <w:t xml:space="preserve"> </w:t>
      </w:r>
      <w:r>
        <w:rPr>
          <w:rFonts w:ascii="宋体" w:hAnsi="宋体" w:eastAsia="宋体" w:cs="宋体"/>
          <w:snapToGrid w:val="0"/>
          <w:color w:val="auto"/>
          <w:kern w:val="0"/>
          <w:sz w:val="31"/>
          <w:szCs w:val="31"/>
          <w:u w:val="single" w:color="auto"/>
          <w:lang w:val="en-US" w:eastAsia="en-US" w:bidi="ar-SA"/>
        </w:rPr>
        <w:tab/>
      </w:r>
      <w:r>
        <w:rPr>
          <w:rFonts w:ascii="宋体" w:hAnsi="宋体" w:eastAsia="宋体" w:cs="宋体"/>
          <w:snapToGrid w:val="0"/>
          <w:color w:val="auto"/>
          <w:spacing w:val="-140"/>
          <w:kern w:val="0"/>
          <w:sz w:val="31"/>
          <w:szCs w:val="31"/>
          <w:lang w:val="en-US" w:eastAsia="en-US" w:bidi="ar-SA"/>
        </w:rPr>
        <w:t xml:space="preserve"> </w:t>
      </w:r>
      <w:r>
        <w:rPr>
          <w:rFonts w:ascii="宋体" w:hAnsi="宋体" w:eastAsia="宋体" w:cs="宋体"/>
          <w:b/>
          <w:bCs/>
          <w:snapToGrid w:val="0"/>
          <w:color w:val="auto"/>
          <w:spacing w:val="-9"/>
          <w:kern w:val="0"/>
          <w:sz w:val="31"/>
          <w:szCs w:val="31"/>
          <w:lang w:val="en-US" w:eastAsia="en-US" w:bidi="ar-SA"/>
        </w:rPr>
        <w:t>年</w:t>
      </w:r>
      <w:r>
        <w:rPr>
          <w:rFonts w:ascii="宋体" w:hAnsi="宋体" w:eastAsia="宋体" w:cs="宋体"/>
          <w:snapToGrid w:val="0"/>
          <w:color w:val="auto"/>
          <w:spacing w:val="6"/>
          <w:kern w:val="0"/>
          <w:sz w:val="31"/>
          <w:szCs w:val="31"/>
          <w:u w:val="single" w:color="auto"/>
          <w:lang w:val="en-US" w:eastAsia="en-US" w:bidi="ar-SA"/>
        </w:rPr>
        <w:t xml:space="preserve">  </w:t>
      </w:r>
      <w:r>
        <w:rPr>
          <w:rFonts w:hint="eastAsia" w:ascii="宋体" w:hAnsi="宋体" w:eastAsia="宋体" w:cs="宋体"/>
          <w:snapToGrid w:val="0"/>
          <w:color w:val="auto"/>
          <w:spacing w:val="6"/>
          <w:kern w:val="0"/>
          <w:sz w:val="31"/>
          <w:szCs w:val="31"/>
          <w:u w:val="single" w:color="auto"/>
          <w:lang w:val="en-US" w:eastAsia="zh-CN" w:bidi="ar-SA"/>
        </w:rPr>
        <w:t xml:space="preserve"> </w:t>
      </w:r>
      <w:r>
        <w:rPr>
          <w:rFonts w:ascii="宋体" w:hAnsi="宋体" w:eastAsia="宋体" w:cs="宋体"/>
          <w:snapToGrid w:val="0"/>
          <w:color w:val="auto"/>
          <w:spacing w:val="-135"/>
          <w:kern w:val="0"/>
          <w:sz w:val="31"/>
          <w:szCs w:val="31"/>
          <w:lang w:val="en-US" w:eastAsia="en-US" w:bidi="ar-SA"/>
        </w:rPr>
        <w:t xml:space="preserve"> </w:t>
      </w:r>
      <w:r>
        <w:rPr>
          <w:rFonts w:ascii="宋体" w:hAnsi="宋体" w:eastAsia="宋体" w:cs="宋体"/>
          <w:b/>
          <w:bCs/>
          <w:snapToGrid w:val="0"/>
          <w:color w:val="auto"/>
          <w:spacing w:val="-9"/>
          <w:kern w:val="0"/>
          <w:sz w:val="31"/>
          <w:szCs w:val="31"/>
          <w:lang w:val="en-US" w:eastAsia="en-US" w:bidi="ar-SA"/>
        </w:rPr>
        <w:t>月</w:t>
      </w:r>
      <w:r>
        <w:rPr>
          <w:rFonts w:ascii="宋体" w:hAnsi="宋体" w:eastAsia="宋体" w:cs="宋体"/>
          <w:snapToGrid w:val="0"/>
          <w:color w:val="auto"/>
          <w:spacing w:val="-155"/>
          <w:kern w:val="0"/>
          <w:sz w:val="31"/>
          <w:szCs w:val="31"/>
          <w:lang w:val="en-US" w:eastAsia="en-US" w:bidi="ar-SA"/>
        </w:rPr>
        <w:t xml:space="preserve"> </w:t>
      </w:r>
      <w:r>
        <w:rPr>
          <w:rFonts w:ascii="宋体" w:hAnsi="宋体" w:eastAsia="宋体" w:cs="宋体"/>
          <w:snapToGrid w:val="0"/>
          <w:color w:val="auto"/>
          <w:spacing w:val="7"/>
          <w:kern w:val="0"/>
          <w:sz w:val="31"/>
          <w:szCs w:val="31"/>
          <w:u w:val="single" w:color="auto"/>
          <w:lang w:val="en-US" w:eastAsia="en-US" w:bidi="ar-SA"/>
        </w:rPr>
        <w:t xml:space="preserve"> </w:t>
      </w:r>
      <w:r>
        <w:rPr>
          <w:rFonts w:hint="eastAsia" w:ascii="宋体" w:hAnsi="宋体" w:eastAsia="宋体" w:cs="宋体"/>
          <w:snapToGrid w:val="0"/>
          <w:color w:val="auto"/>
          <w:spacing w:val="7"/>
          <w:kern w:val="0"/>
          <w:sz w:val="31"/>
          <w:szCs w:val="31"/>
          <w:u w:val="single" w:color="auto"/>
          <w:lang w:val="en-US" w:eastAsia="zh-CN" w:bidi="ar-SA"/>
        </w:rPr>
        <w:t xml:space="preserve"> </w:t>
      </w:r>
      <w:r>
        <w:rPr>
          <w:rFonts w:ascii="宋体" w:hAnsi="宋体" w:eastAsia="宋体" w:cs="宋体"/>
          <w:snapToGrid w:val="0"/>
          <w:color w:val="auto"/>
          <w:spacing w:val="7"/>
          <w:kern w:val="0"/>
          <w:sz w:val="31"/>
          <w:szCs w:val="31"/>
          <w:u w:val="single" w:color="auto"/>
          <w:lang w:val="en-US" w:eastAsia="en-US" w:bidi="ar-SA"/>
        </w:rPr>
        <w:t xml:space="preserve"> </w:t>
      </w:r>
      <w:r>
        <w:rPr>
          <w:rFonts w:ascii="宋体" w:hAnsi="宋体" w:eastAsia="宋体" w:cs="宋体"/>
          <w:snapToGrid w:val="0"/>
          <w:color w:val="auto"/>
          <w:spacing w:val="-88"/>
          <w:kern w:val="0"/>
          <w:sz w:val="31"/>
          <w:szCs w:val="31"/>
          <w:lang w:val="en-US" w:eastAsia="en-US" w:bidi="ar-SA"/>
        </w:rPr>
        <w:t xml:space="preserve"> </w:t>
      </w:r>
      <w:r>
        <w:rPr>
          <w:rFonts w:ascii="宋体" w:hAnsi="宋体" w:eastAsia="宋体" w:cs="宋体"/>
          <w:b/>
          <w:bCs/>
          <w:snapToGrid w:val="0"/>
          <w:color w:val="auto"/>
          <w:spacing w:val="-9"/>
          <w:kern w:val="0"/>
          <w:sz w:val="31"/>
          <w:szCs w:val="31"/>
          <w:lang w:val="en-US" w:eastAsia="en-US" w:bidi="ar-SA"/>
        </w:rPr>
        <w:t>日</w:t>
      </w:r>
    </w:p>
    <w:p w14:paraId="01326B79">
      <w:pPr>
        <w:spacing w:line="376" w:lineRule="auto"/>
        <w:jc w:val="center"/>
        <w:rPr>
          <w:color w:val="auto"/>
        </w:rPr>
        <w:sectPr>
          <w:headerReference r:id="rId5" w:type="default"/>
          <w:footerReference r:id="rId6" w:type="default"/>
          <w:pgSz w:w="11905" w:h="16838"/>
          <w:pgMar w:top="1440" w:right="1083" w:bottom="1440" w:left="1083" w:header="862" w:footer="981" w:gutter="0"/>
          <w:pgNumType w:fmt="decimal"/>
          <w:cols w:space="720" w:num="1"/>
          <w:rtlGutter w:val="0"/>
          <w:docGrid w:linePitch="0" w:charSpace="0"/>
        </w:sectPr>
      </w:pPr>
    </w:p>
    <w:p w14:paraId="4703C55E">
      <w:pPr>
        <w:widowControl/>
        <w:kinsoku w:val="0"/>
        <w:autoSpaceDE w:val="0"/>
        <w:autoSpaceDN w:val="0"/>
        <w:adjustRightInd w:val="0"/>
        <w:snapToGrid w:val="0"/>
        <w:spacing w:line="341" w:lineRule="auto"/>
        <w:jc w:val="left"/>
        <w:textAlignment w:val="baseline"/>
        <w:rPr>
          <w:rFonts w:ascii="Arial" w:hAnsi="Arial" w:eastAsia="Arial" w:cs="Arial"/>
          <w:snapToGrid w:val="0"/>
          <w:color w:val="auto"/>
          <w:kern w:val="0"/>
          <w:sz w:val="21"/>
          <w:szCs w:val="21"/>
          <w:lang w:eastAsia="en-US"/>
        </w:rPr>
      </w:pPr>
    </w:p>
    <w:p w14:paraId="65A0790C">
      <w:pPr>
        <w:kinsoku w:val="0"/>
        <w:autoSpaceDE w:val="0"/>
        <w:autoSpaceDN w:val="0"/>
        <w:adjustRightInd w:val="0"/>
        <w:snapToGrid w:val="0"/>
        <w:spacing w:before="78" w:line="218" w:lineRule="auto"/>
        <w:ind w:left="3436"/>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一、报价表格式</w:t>
      </w:r>
    </w:p>
    <w:p w14:paraId="6A9B83E3">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lang w:eastAsia="en-US"/>
        </w:rPr>
      </w:pPr>
    </w:p>
    <w:p w14:paraId="6C65E0B2">
      <w:pPr>
        <w:kinsoku w:val="0"/>
        <w:autoSpaceDE w:val="0"/>
        <w:autoSpaceDN w:val="0"/>
        <w:adjustRightInd w:val="0"/>
        <w:snapToGrid w:val="0"/>
        <w:spacing w:before="78" w:line="360" w:lineRule="auto"/>
        <w:ind w:left="13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8"/>
          <w:kern w:val="0"/>
          <w:sz w:val="24"/>
          <w:szCs w:val="24"/>
          <w:lang w:val="en-US" w:eastAsia="en-US" w:bidi="ar-SA"/>
        </w:rPr>
        <w:t>1-1</w:t>
      </w:r>
      <w:r>
        <w:rPr>
          <w:rFonts w:ascii="宋体" w:hAnsi="宋体" w:eastAsia="宋体" w:cs="宋体"/>
          <w:snapToGrid w:val="0"/>
          <w:color w:val="auto"/>
          <w:spacing w:val="11"/>
          <w:kern w:val="0"/>
          <w:sz w:val="24"/>
          <w:szCs w:val="24"/>
          <w:lang w:val="en-US" w:eastAsia="en-US" w:bidi="ar-SA"/>
        </w:rPr>
        <w:t xml:space="preserve"> </w:t>
      </w:r>
      <w:r>
        <w:rPr>
          <w:rFonts w:ascii="宋体" w:hAnsi="宋体" w:eastAsia="宋体" w:cs="宋体"/>
          <w:b/>
          <w:bCs/>
          <w:snapToGrid w:val="0"/>
          <w:color w:val="auto"/>
          <w:spacing w:val="-8"/>
          <w:kern w:val="0"/>
          <w:sz w:val="24"/>
          <w:szCs w:val="24"/>
          <w:lang w:val="en-US" w:eastAsia="en-US" w:bidi="ar-SA"/>
        </w:rPr>
        <w:t>报价表</w:t>
      </w:r>
    </w:p>
    <w:p w14:paraId="31E2A929">
      <w:pPr>
        <w:keepNext w:val="0"/>
        <w:keepLines w:val="0"/>
        <w:pageBreakBefore w:val="0"/>
        <w:widowControl/>
        <w:kinsoku w:val="0"/>
        <w:wordWrap/>
        <w:overflowPunct/>
        <w:topLinePunct w:val="0"/>
        <w:autoSpaceDE w:val="0"/>
        <w:autoSpaceDN w:val="0"/>
        <w:bidi w:val="0"/>
        <w:adjustRightInd w:val="0"/>
        <w:snapToGrid w:val="0"/>
        <w:spacing w:before="325" w:line="480" w:lineRule="exact"/>
        <w:jc w:val="center"/>
        <w:textAlignment w:val="baseline"/>
        <w:rPr>
          <w:rFonts w:hint="eastAsia" w:ascii="宋体" w:hAnsi="宋体" w:eastAsia="宋体" w:cs="宋体"/>
          <w:b/>
          <w:bCs/>
          <w:snapToGrid w:val="0"/>
          <w:color w:val="auto"/>
          <w:spacing w:val="-4"/>
          <w:kern w:val="0"/>
          <w:sz w:val="24"/>
          <w:szCs w:val="24"/>
          <w:u w:val="single"/>
          <w:lang w:val="en-US" w:eastAsia="zh-CN" w:bidi="ar-SA"/>
        </w:rPr>
      </w:pPr>
      <w:r>
        <w:rPr>
          <w:rFonts w:ascii="宋体" w:hAnsi="宋体" w:eastAsia="宋体" w:cs="宋体"/>
          <w:b/>
          <w:bCs/>
          <w:snapToGrid w:val="0"/>
          <w:color w:val="auto"/>
          <w:spacing w:val="-4"/>
          <w:kern w:val="0"/>
          <w:sz w:val="24"/>
          <w:szCs w:val="24"/>
          <w:lang w:val="en-US" w:eastAsia="en-US" w:bidi="ar-SA"/>
        </w:rPr>
        <w:t xml:space="preserve">项目名称： </w:t>
      </w:r>
      <w:r>
        <w:rPr>
          <w:rFonts w:hint="eastAsia" w:ascii="宋体" w:hAnsi="宋体" w:eastAsia="宋体" w:cs="宋体"/>
          <w:b/>
          <w:bCs/>
          <w:snapToGrid w:val="0"/>
          <w:color w:val="auto"/>
          <w:spacing w:val="-4"/>
          <w:kern w:val="0"/>
          <w:sz w:val="24"/>
          <w:szCs w:val="24"/>
          <w:u w:val="single"/>
          <w:lang w:val="en-US" w:eastAsia="en-US" w:bidi="ar-SA"/>
        </w:rPr>
        <w:t>安徽省建院工程质量检测有限公司</w:t>
      </w:r>
      <w:r>
        <w:rPr>
          <w:rFonts w:hint="eastAsia" w:ascii="宋体" w:hAnsi="宋体" w:eastAsia="宋体" w:cs="宋体"/>
          <w:b/>
          <w:bCs/>
          <w:snapToGrid w:val="0"/>
          <w:color w:val="auto"/>
          <w:spacing w:val="-4"/>
          <w:kern w:val="0"/>
          <w:sz w:val="24"/>
          <w:szCs w:val="24"/>
          <w:u w:val="single"/>
          <w:lang w:val="en-US" w:eastAsia="zh-CN" w:bidi="ar-SA"/>
        </w:rPr>
        <w:t>集采2026年度仪器设备</w:t>
      </w:r>
      <w:r>
        <w:rPr>
          <w:rFonts w:hint="eastAsia" w:ascii="宋体" w:hAnsi="宋体" w:eastAsia="宋体" w:cs="宋体"/>
          <w:b/>
          <w:bCs/>
          <w:snapToGrid w:val="0"/>
          <w:color w:val="auto"/>
          <w:spacing w:val="-4"/>
          <w:kern w:val="0"/>
          <w:sz w:val="24"/>
          <w:szCs w:val="24"/>
          <w:u w:val="single"/>
          <w:lang w:val="en-US" w:eastAsia="en-US" w:bidi="ar-SA"/>
        </w:rPr>
        <w:t>计量校准</w:t>
      </w:r>
    </w:p>
    <w:p w14:paraId="73C5BE05">
      <w:pPr>
        <w:keepNext w:val="0"/>
        <w:keepLines w:val="0"/>
        <w:pageBreakBefore w:val="0"/>
        <w:widowControl/>
        <w:kinsoku w:val="0"/>
        <w:wordWrap/>
        <w:overflowPunct/>
        <w:topLinePunct w:val="0"/>
        <w:autoSpaceDE w:val="0"/>
        <w:autoSpaceDN w:val="0"/>
        <w:bidi w:val="0"/>
        <w:adjustRightInd w:val="0"/>
        <w:snapToGrid w:val="0"/>
        <w:spacing w:before="325" w:line="480" w:lineRule="exact"/>
        <w:jc w:val="left"/>
        <w:textAlignment w:val="baseline"/>
        <w:rPr>
          <w:rFonts w:hint="default" w:ascii="宋体" w:hAnsi="宋体" w:eastAsia="宋体" w:cs="宋体"/>
          <w:b/>
          <w:bCs/>
          <w:snapToGrid w:val="0"/>
          <w:color w:val="auto"/>
          <w:spacing w:val="-4"/>
          <w:kern w:val="0"/>
          <w:sz w:val="24"/>
          <w:szCs w:val="24"/>
          <w:u w:val="single"/>
          <w:lang w:val="en-US" w:eastAsia="zh-CN" w:bidi="ar-SA"/>
        </w:rPr>
      </w:pPr>
      <w:r>
        <w:rPr>
          <w:rFonts w:hint="eastAsia" w:ascii="宋体" w:hAnsi="宋体" w:eastAsia="宋体" w:cs="宋体"/>
          <w:b/>
          <w:bCs/>
          <w:snapToGrid w:val="0"/>
          <w:color w:val="auto"/>
          <w:spacing w:val="-4"/>
          <w:kern w:val="0"/>
          <w:sz w:val="24"/>
          <w:szCs w:val="24"/>
          <w:u w:val="single"/>
          <w:lang w:val="en-US" w:eastAsia="en-US" w:bidi="ar-SA"/>
        </w:rPr>
        <w:t>服务</w:t>
      </w:r>
      <w:r>
        <w:rPr>
          <w:rFonts w:hint="eastAsia" w:ascii="宋体" w:hAnsi="宋体" w:eastAsia="宋体" w:cs="宋体"/>
          <w:b/>
          <w:bCs/>
          <w:snapToGrid w:val="0"/>
          <w:color w:val="auto"/>
          <w:spacing w:val="-4"/>
          <w:kern w:val="0"/>
          <w:sz w:val="24"/>
          <w:szCs w:val="24"/>
          <w:u w:val="single"/>
          <w:lang w:val="en-US" w:eastAsia="zh-CN" w:bidi="ar-SA"/>
        </w:rPr>
        <w:t>单位询比采购项目</w:t>
      </w:r>
    </w:p>
    <w:p w14:paraId="1DDC1CF0">
      <w:pPr>
        <w:widowControl/>
        <w:kinsoku w:val="0"/>
        <w:autoSpaceDE w:val="0"/>
        <w:autoSpaceDN w:val="0"/>
        <w:adjustRightInd w:val="0"/>
        <w:snapToGrid w:val="0"/>
        <w:spacing w:line="151" w:lineRule="exact"/>
        <w:jc w:val="left"/>
        <w:textAlignment w:val="baseline"/>
        <w:rPr>
          <w:rFonts w:ascii="Arial" w:hAnsi="Arial" w:eastAsia="Arial" w:cs="Arial"/>
          <w:snapToGrid w:val="0"/>
          <w:color w:val="auto"/>
          <w:kern w:val="0"/>
          <w:szCs w:val="21"/>
          <w:lang w:eastAsia="en-US"/>
        </w:rPr>
      </w:pPr>
    </w:p>
    <w:tbl>
      <w:tblPr>
        <w:tblStyle w:val="21"/>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4"/>
        <w:gridCol w:w="6064"/>
      </w:tblGrid>
      <w:tr w14:paraId="36753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464" w:type="dxa"/>
            <w:noWrap w:val="0"/>
            <w:vAlign w:val="top"/>
          </w:tcPr>
          <w:p w14:paraId="73878AE5">
            <w:pPr>
              <w:kinsoku w:val="0"/>
              <w:autoSpaceDE w:val="0"/>
              <w:autoSpaceDN w:val="0"/>
              <w:adjustRightInd w:val="0"/>
              <w:snapToGrid w:val="0"/>
              <w:spacing w:before="218" w:line="219" w:lineRule="auto"/>
              <w:ind w:left="63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供应商名称</w:t>
            </w:r>
          </w:p>
        </w:tc>
        <w:tc>
          <w:tcPr>
            <w:tcW w:w="6064" w:type="dxa"/>
            <w:noWrap w:val="0"/>
            <w:vAlign w:val="top"/>
          </w:tcPr>
          <w:p w14:paraId="7BBDED77">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r w14:paraId="6F95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464" w:type="dxa"/>
            <w:noWrap w:val="0"/>
            <w:vAlign w:val="top"/>
          </w:tcPr>
          <w:p w14:paraId="700FB4A6">
            <w:pPr>
              <w:kinsoku w:val="0"/>
              <w:autoSpaceDE w:val="0"/>
              <w:autoSpaceDN w:val="0"/>
              <w:adjustRightInd w:val="0"/>
              <w:snapToGrid w:val="0"/>
              <w:spacing w:before="267" w:line="220" w:lineRule="auto"/>
              <w:ind w:left="754"/>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cs="宋体"/>
                <w:b/>
                <w:bCs/>
                <w:snapToGrid w:val="0"/>
                <w:color w:val="auto"/>
                <w:spacing w:val="-4"/>
                <w:kern w:val="0"/>
                <w:sz w:val="24"/>
                <w:szCs w:val="24"/>
                <w:lang w:val="en-US" w:eastAsia="zh-CN" w:bidi="ar-SA"/>
              </w:rPr>
              <w:t>采购</w:t>
            </w:r>
            <w:r>
              <w:rPr>
                <w:rFonts w:ascii="宋体" w:hAnsi="宋体" w:eastAsia="宋体" w:cs="宋体"/>
                <w:b/>
                <w:bCs/>
                <w:snapToGrid w:val="0"/>
                <w:color w:val="auto"/>
                <w:spacing w:val="-4"/>
                <w:kern w:val="0"/>
                <w:sz w:val="24"/>
                <w:szCs w:val="24"/>
                <w:lang w:val="en-US" w:eastAsia="en-US" w:bidi="ar-SA"/>
              </w:rPr>
              <w:t>范围</w:t>
            </w:r>
          </w:p>
        </w:tc>
        <w:tc>
          <w:tcPr>
            <w:tcW w:w="6064" w:type="dxa"/>
            <w:noWrap w:val="0"/>
            <w:vAlign w:val="top"/>
          </w:tcPr>
          <w:p w14:paraId="4436FAA9">
            <w:pPr>
              <w:kinsoku w:val="0"/>
              <w:autoSpaceDE w:val="0"/>
              <w:autoSpaceDN w:val="0"/>
              <w:adjustRightInd w:val="0"/>
              <w:snapToGrid w:val="0"/>
              <w:spacing w:before="266" w:line="220" w:lineRule="auto"/>
              <w:ind w:left="11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全部</w:t>
            </w:r>
          </w:p>
        </w:tc>
      </w:tr>
      <w:tr w14:paraId="5B06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4" w:type="dxa"/>
            <w:noWrap w:val="0"/>
            <w:vAlign w:val="top"/>
          </w:tcPr>
          <w:p w14:paraId="7BC1C5BF">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10585314">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6316EA76">
            <w:pPr>
              <w:kinsoku w:val="0"/>
              <w:autoSpaceDE w:val="0"/>
              <w:autoSpaceDN w:val="0"/>
              <w:adjustRightInd w:val="0"/>
              <w:snapToGrid w:val="0"/>
              <w:spacing w:before="78" w:line="218" w:lineRule="auto"/>
              <w:ind w:left="99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4"/>
                <w:kern w:val="0"/>
                <w:sz w:val="24"/>
                <w:szCs w:val="24"/>
                <w:lang w:val="en-US" w:eastAsia="en-US" w:bidi="ar-SA"/>
              </w:rPr>
              <w:t>报价</w:t>
            </w:r>
          </w:p>
          <w:p w14:paraId="712DAF3D">
            <w:pPr>
              <w:kinsoku w:val="0"/>
              <w:autoSpaceDE w:val="0"/>
              <w:autoSpaceDN w:val="0"/>
              <w:adjustRightInd w:val="0"/>
              <w:snapToGrid w:val="0"/>
              <w:spacing w:before="104" w:line="220" w:lineRule="auto"/>
              <w:ind w:left="28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5"/>
                <w:kern w:val="0"/>
                <w:sz w:val="24"/>
                <w:szCs w:val="24"/>
                <w:lang w:val="en-US" w:eastAsia="en-US" w:bidi="ar-SA"/>
              </w:rPr>
              <w:t>（详见备注说明）</w:t>
            </w:r>
          </w:p>
        </w:tc>
        <w:tc>
          <w:tcPr>
            <w:tcW w:w="6064" w:type="dxa"/>
            <w:noWrap w:val="0"/>
            <w:vAlign w:val="top"/>
          </w:tcPr>
          <w:p w14:paraId="27DD5D17">
            <w:pPr>
              <w:widowControl/>
              <w:kinsoku w:val="0"/>
              <w:autoSpaceDE w:val="0"/>
              <w:autoSpaceDN w:val="0"/>
              <w:adjustRightInd w:val="0"/>
              <w:snapToGrid w:val="0"/>
              <w:spacing w:line="413" w:lineRule="auto"/>
              <w:jc w:val="left"/>
              <w:textAlignment w:val="baseline"/>
              <w:rPr>
                <w:rFonts w:ascii="Arial" w:hAnsi="Arial" w:eastAsia="Arial" w:cs="Arial"/>
                <w:snapToGrid w:val="0"/>
                <w:color w:val="auto"/>
                <w:kern w:val="0"/>
                <w:sz w:val="21"/>
                <w:szCs w:val="21"/>
                <w:lang w:eastAsia="en-US"/>
              </w:rPr>
            </w:pPr>
          </w:p>
          <w:p w14:paraId="76B8E555">
            <w:pPr>
              <w:kinsoku w:val="0"/>
              <w:autoSpaceDE w:val="0"/>
              <w:autoSpaceDN w:val="0"/>
              <w:adjustRightInd w:val="0"/>
              <w:snapToGrid w:val="0"/>
              <w:spacing w:before="78" w:line="344" w:lineRule="auto"/>
              <w:ind w:left="115" w:right="1994"/>
              <w:jc w:val="left"/>
              <w:textAlignment w:val="baseline"/>
              <w:rPr>
                <w:rFonts w:ascii="宋体" w:hAnsi="宋体" w:eastAsia="宋体" w:cs="宋体"/>
                <w:snapToGrid w:val="0"/>
                <w:color w:val="auto"/>
                <w:spacing w:val="15"/>
                <w:kern w:val="0"/>
                <w:sz w:val="24"/>
                <w:szCs w:val="24"/>
                <w:lang w:val="en-US" w:eastAsia="en-US" w:bidi="ar-SA"/>
              </w:rPr>
            </w:pPr>
            <w:r>
              <w:rPr>
                <w:rFonts w:hint="eastAsia" w:ascii="宋体" w:hAnsi="宋体" w:cs="宋体"/>
                <w:snapToGrid w:val="0"/>
                <w:color w:val="auto"/>
                <w:spacing w:val="-1"/>
                <w:kern w:val="0"/>
                <w:sz w:val="24"/>
                <w:szCs w:val="24"/>
                <w:lang w:val="en-US" w:eastAsia="zh-CN" w:bidi="ar-SA"/>
              </w:rPr>
              <w:t>费率</w:t>
            </w:r>
            <w:r>
              <w:rPr>
                <w:rFonts w:ascii="宋体" w:hAnsi="宋体" w:eastAsia="宋体" w:cs="宋体"/>
                <w:snapToGrid w:val="0"/>
                <w:color w:val="auto"/>
                <w:spacing w:val="-1"/>
                <w:kern w:val="0"/>
                <w:sz w:val="24"/>
                <w:szCs w:val="24"/>
                <w:lang w:val="en-US" w:eastAsia="en-US" w:bidi="ar-SA"/>
              </w:rPr>
              <w:t>大写：</w:t>
            </w:r>
            <w:r>
              <w:rPr>
                <w:rFonts w:ascii="宋体" w:hAnsi="宋体" w:eastAsia="宋体" w:cs="宋体"/>
                <w:snapToGrid w:val="0"/>
                <w:color w:val="auto"/>
                <w:spacing w:val="-1"/>
                <w:kern w:val="0"/>
                <w:sz w:val="24"/>
                <w:szCs w:val="24"/>
                <w:u w:val="single" w:color="auto"/>
                <w:lang w:val="en-US" w:eastAsia="en-US" w:bidi="ar-SA"/>
              </w:rPr>
              <w:t xml:space="preserve">                     </w:t>
            </w:r>
            <w:r>
              <w:rPr>
                <w:rFonts w:ascii="宋体" w:hAnsi="宋体" w:eastAsia="宋体" w:cs="宋体"/>
                <w:snapToGrid w:val="0"/>
                <w:color w:val="auto"/>
                <w:spacing w:val="15"/>
                <w:kern w:val="0"/>
                <w:sz w:val="24"/>
                <w:szCs w:val="24"/>
                <w:lang w:val="en-US" w:eastAsia="en-US" w:bidi="ar-SA"/>
              </w:rPr>
              <w:t xml:space="preserve"> </w:t>
            </w:r>
          </w:p>
          <w:p w14:paraId="2F96271C">
            <w:pPr>
              <w:kinsoku w:val="0"/>
              <w:autoSpaceDE w:val="0"/>
              <w:autoSpaceDN w:val="0"/>
              <w:adjustRightInd w:val="0"/>
              <w:snapToGrid w:val="0"/>
              <w:spacing w:before="78" w:line="344" w:lineRule="auto"/>
              <w:ind w:left="115" w:right="1994"/>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cs="宋体"/>
                <w:snapToGrid w:val="0"/>
                <w:color w:val="auto"/>
                <w:spacing w:val="-1"/>
                <w:kern w:val="0"/>
                <w:sz w:val="24"/>
                <w:szCs w:val="24"/>
                <w:lang w:val="en-US" w:eastAsia="zh-CN" w:bidi="ar-SA"/>
              </w:rPr>
              <w:t>费率</w:t>
            </w:r>
            <w:r>
              <w:rPr>
                <w:rFonts w:ascii="宋体" w:hAnsi="宋体" w:eastAsia="宋体" w:cs="宋体"/>
                <w:snapToGrid w:val="0"/>
                <w:color w:val="auto"/>
                <w:spacing w:val="-2"/>
                <w:kern w:val="0"/>
                <w:sz w:val="24"/>
                <w:szCs w:val="24"/>
                <w:lang w:val="en-US" w:eastAsia="en-US" w:bidi="ar-SA"/>
              </w:rPr>
              <w:t>小写：</w:t>
            </w:r>
            <w:r>
              <w:rPr>
                <w:rFonts w:ascii="宋体" w:hAnsi="宋体" w:eastAsia="宋体" w:cs="宋体"/>
                <w:snapToGrid w:val="0"/>
                <w:color w:val="auto"/>
                <w:kern w:val="0"/>
                <w:sz w:val="24"/>
                <w:szCs w:val="24"/>
                <w:u w:val="single" w:color="auto"/>
                <w:lang w:val="en-US" w:eastAsia="en-US" w:bidi="ar-SA"/>
              </w:rPr>
              <w:t xml:space="preserve">                      </w:t>
            </w:r>
          </w:p>
        </w:tc>
      </w:tr>
      <w:tr w14:paraId="654C2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1" w:hRule="atLeast"/>
        </w:trPr>
        <w:tc>
          <w:tcPr>
            <w:tcW w:w="2464" w:type="dxa"/>
            <w:noWrap w:val="0"/>
            <w:vAlign w:val="top"/>
          </w:tcPr>
          <w:p w14:paraId="77D3C725">
            <w:pPr>
              <w:widowControl/>
              <w:kinsoku w:val="0"/>
              <w:autoSpaceDE w:val="0"/>
              <w:autoSpaceDN w:val="0"/>
              <w:adjustRightInd w:val="0"/>
              <w:snapToGrid w:val="0"/>
              <w:spacing w:line="262" w:lineRule="auto"/>
              <w:jc w:val="left"/>
              <w:textAlignment w:val="baseline"/>
              <w:rPr>
                <w:rFonts w:ascii="Arial" w:hAnsi="Arial" w:eastAsia="Arial" w:cs="Arial"/>
                <w:snapToGrid w:val="0"/>
                <w:color w:val="auto"/>
                <w:kern w:val="0"/>
                <w:sz w:val="21"/>
                <w:szCs w:val="21"/>
                <w:lang w:eastAsia="en-US"/>
              </w:rPr>
            </w:pPr>
          </w:p>
          <w:p w14:paraId="08F1201B">
            <w:pPr>
              <w:widowControl/>
              <w:kinsoku w:val="0"/>
              <w:autoSpaceDE w:val="0"/>
              <w:autoSpaceDN w:val="0"/>
              <w:adjustRightInd w:val="0"/>
              <w:snapToGrid w:val="0"/>
              <w:spacing w:line="262" w:lineRule="auto"/>
              <w:jc w:val="left"/>
              <w:textAlignment w:val="baseline"/>
              <w:rPr>
                <w:rFonts w:ascii="Arial" w:hAnsi="Arial" w:eastAsia="Arial" w:cs="Arial"/>
                <w:snapToGrid w:val="0"/>
                <w:color w:val="auto"/>
                <w:kern w:val="0"/>
                <w:sz w:val="21"/>
                <w:szCs w:val="21"/>
                <w:lang w:eastAsia="en-US"/>
              </w:rPr>
            </w:pPr>
          </w:p>
          <w:p w14:paraId="7BE8270D">
            <w:pPr>
              <w:widowControl/>
              <w:kinsoku w:val="0"/>
              <w:autoSpaceDE w:val="0"/>
              <w:autoSpaceDN w:val="0"/>
              <w:adjustRightInd w:val="0"/>
              <w:snapToGrid w:val="0"/>
              <w:spacing w:line="263" w:lineRule="auto"/>
              <w:jc w:val="left"/>
              <w:textAlignment w:val="baseline"/>
              <w:rPr>
                <w:rFonts w:ascii="Arial" w:hAnsi="Arial" w:eastAsia="Arial" w:cs="Arial"/>
                <w:snapToGrid w:val="0"/>
                <w:color w:val="auto"/>
                <w:kern w:val="0"/>
                <w:sz w:val="21"/>
                <w:szCs w:val="21"/>
                <w:lang w:eastAsia="en-US"/>
              </w:rPr>
            </w:pPr>
          </w:p>
          <w:p w14:paraId="771919AB">
            <w:pPr>
              <w:kinsoku w:val="0"/>
              <w:autoSpaceDE w:val="0"/>
              <w:autoSpaceDN w:val="0"/>
              <w:adjustRightInd w:val="0"/>
              <w:snapToGrid w:val="0"/>
              <w:spacing w:before="78" w:line="220" w:lineRule="auto"/>
              <w:ind w:left="75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5"/>
                <w:kern w:val="0"/>
                <w:sz w:val="24"/>
                <w:szCs w:val="24"/>
                <w:lang w:val="en-US" w:eastAsia="en-US" w:bidi="ar-SA"/>
              </w:rPr>
              <w:t>备注说明</w:t>
            </w:r>
          </w:p>
        </w:tc>
        <w:tc>
          <w:tcPr>
            <w:tcW w:w="6064" w:type="dxa"/>
            <w:noWrap w:val="0"/>
            <w:vAlign w:val="top"/>
          </w:tcPr>
          <w:p w14:paraId="4D61441E">
            <w:pPr>
              <w:widowControl/>
              <w:kinsoku w:val="0"/>
              <w:autoSpaceDE w:val="0"/>
              <w:autoSpaceDN w:val="0"/>
              <w:adjustRightInd w:val="0"/>
              <w:snapToGrid w:val="0"/>
              <w:spacing w:line="240" w:lineRule="auto"/>
              <w:jc w:val="left"/>
              <w:textAlignment w:val="baseline"/>
              <w:rPr>
                <w:rFonts w:ascii="Arial" w:hAnsi="Arial" w:eastAsia="Arial" w:cs="Arial"/>
                <w:snapToGrid w:val="0"/>
                <w:color w:val="auto"/>
                <w:kern w:val="0"/>
                <w:sz w:val="21"/>
                <w:szCs w:val="21"/>
                <w:lang w:eastAsia="en-US"/>
              </w:rPr>
            </w:pPr>
          </w:p>
        </w:tc>
      </w:tr>
    </w:tbl>
    <w:p w14:paraId="62FF4A06">
      <w:pPr>
        <w:kinsoku w:val="0"/>
        <w:autoSpaceDE w:val="0"/>
        <w:autoSpaceDN w:val="0"/>
        <w:adjustRightInd w:val="0"/>
        <w:snapToGrid w:val="0"/>
        <w:spacing w:before="147" w:line="219" w:lineRule="auto"/>
        <w:ind w:left="49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供应商签章：</w:t>
      </w:r>
      <w:r>
        <w:rPr>
          <w:rFonts w:ascii="宋体" w:hAnsi="宋体" w:eastAsia="宋体" w:cs="宋体"/>
          <w:snapToGrid w:val="0"/>
          <w:color w:val="auto"/>
          <w:kern w:val="0"/>
          <w:sz w:val="24"/>
          <w:szCs w:val="24"/>
          <w:u w:val="single" w:color="auto"/>
          <w:lang w:val="en-US" w:eastAsia="en-US" w:bidi="ar-SA"/>
        </w:rPr>
        <w:t xml:space="preserve">             </w:t>
      </w:r>
    </w:p>
    <w:p w14:paraId="550DCF3E">
      <w:pPr>
        <w:kinsoku w:val="0"/>
        <w:autoSpaceDE w:val="0"/>
        <w:autoSpaceDN w:val="0"/>
        <w:adjustRightInd w:val="0"/>
        <w:snapToGrid w:val="0"/>
        <w:spacing w:before="155" w:line="220" w:lineRule="auto"/>
        <w:ind w:left="4964"/>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3"/>
          <w:kern w:val="0"/>
          <w:sz w:val="24"/>
          <w:szCs w:val="24"/>
          <w:lang w:val="en-US" w:eastAsia="en-US" w:bidi="ar-SA"/>
        </w:rPr>
        <w:t xml:space="preserve">日       </w:t>
      </w:r>
      <w:r>
        <w:rPr>
          <w:rFonts w:hint="eastAsia" w:ascii="宋体" w:hAnsi="宋体" w:eastAsia="宋体" w:cs="宋体"/>
          <w:snapToGrid w:val="0"/>
          <w:color w:val="auto"/>
          <w:spacing w:val="-13"/>
          <w:kern w:val="0"/>
          <w:sz w:val="24"/>
          <w:szCs w:val="24"/>
          <w:lang w:val="en-US" w:eastAsia="zh-CN" w:bidi="ar-SA"/>
        </w:rPr>
        <w:t xml:space="preserve"> </w:t>
      </w:r>
      <w:r>
        <w:rPr>
          <w:rFonts w:ascii="宋体" w:hAnsi="宋体" w:eastAsia="宋体" w:cs="宋体"/>
          <w:snapToGrid w:val="0"/>
          <w:color w:val="auto"/>
          <w:spacing w:val="-13"/>
          <w:kern w:val="0"/>
          <w:sz w:val="24"/>
          <w:szCs w:val="24"/>
          <w:lang w:val="en-US" w:eastAsia="en-US" w:bidi="ar-SA"/>
        </w:rPr>
        <w:t>期：</w:t>
      </w:r>
      <w:r>
        <w:rPr>
          <w:rFonts w:ascii="宋体" w:hAnsi="宋体" w:eastAsia="宋体" w:cs="宋体"/>
          <w:snapToGrid w:val="0"/>
          <w:color w:val="auto"/>
          <w:kern w:val="0"/>
          <w:sz w:val="24"/>
          <w:szCs w:val="24"/>
          <w:u w:val="single" w:color="auto"/>
          <w:lang w:val="en-US" w:eastAsia="en-US" w:bidi="ar-SA"/>
        </w:rPr>
        <w:t xml:space="preserve">             </w:t>
      </w:r>
    </w:p>
    <w:p w14:paraId="678A836F">
      <w:pPr>
        <w:kinsoku w:val="0"/>
        <w:autoSpaceDE w:val="0"/>
        <w:autoSpaceDN w:val="0"/>
        <w:adjustRightInd w:val="0"/>
        <w:snapToGrid w:val="0"/>
        <w:spacing w:before="45" w:line="224" w:lineRule="auto"/>
        <w:ind w:left="12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b/>
          <w:bCs/>
          <w:snapToGrid w:val="0"/>
          <w:color w:val="auto"/>
          <w:spacing w:val="-19"/>
          <w:kern w:val="0"/>
          <w:sz w:val="24"/>
          <w:szCs w:val="24"/>
          <w:lang w:val="en-US" w:eastAsia="en-US" w:bidi="ar-SA"/>
        </w:rPr>
        <w:t>注：</w:t>
      </w:r>
    </w:p>
    <w:p w14:paraId="17571236">
      <w:pPr>
        <w:kinsoku w:val="0"/>
        <w:autoSpaceDE w:val="0"/>
        <w:autoSpaceDN w:val="0"/>
        <w:adjustRightInd w:val="0"/>
        <w:snapToGrid w:val="0"/>
        <w:spacing w:before="30" w:line="220" w:lineRule="auto"/>
        <w:ind w:left="607"/>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zh-CN" w:bidi="ar-SA"/>
        </w:rPr>
        <w:t>1</w:t>
      </w:r>
      <w:r>
        <w:rPr>
          <w:rFonts w:ascii="宋体" w:hAnsi="宋体" w:eastAsia="宋体" w:cs="宋体"/>
          <w:b/>
          <w:bCs/>
          <w:snapToGrid w:val="0"/>
          <w:color w:val="auto"/>
          <w:spacing w:val="-3"/>
          <w:kern w:val="0"/>
          <w:sz w:val="24"/>
          <w:szCs w:val="24"/>
          <w:lang w:val="en-US" w:eastAsia="en-US" w:bidi="ar-SA"/>
        </w:rPr>
        <w:t>.特殊事项在备注中注明。</w:t>
      </w:r>
    </w:p>
    <w:p w14:paraId="5A5CC949">
      <w:pPr>
        <w:kinsoku w:val="0"/>
        <w:autoSpaceDE w:val="0"/>
        <w:autoSpaceDN w:val="0"/>
        <w:adjustRightInd w:val="0"/>
        <w:snapToGrid w:val="0"/>
        <w:spacing w:before="39" w:line="218" w:lineRule="auto"/>
        <w:ind w:left="603"/>
        <w:jc w:val="left"/>
        <w:textAlignment w:val="baseline"/>
        <w:rPr>
          <w:rFonts w:hint="eastAsia" w:ascii="宋体" w:hAnsi="宋体" w:cs="宋体" w:eastAsiaTheme="minorEastAsia"/>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2"/>
          <w:kern w:val="0"/>
          <w:sz w:val="24"/>
          <w:szCs w:val="24"/>
          <w:lang w:val="en-US" w:eastAsia="zh-CN" w:bidi="ar-SA"/>
        </w:rPr>
        <w:t>2</w:t>
      </w:r>
      <w:r>
        <w:rPr>
          <w:rFonts w:ascii="宋体" w:hAnsi="宋体" w:eastAsia="宋体" w:cs="宋体"/>
          <w:b/>
          <w:bCs/>
          <w:snapToGrid w:val="0"/>
          <w:color w:val="auto"/>
          <w:spacing w:val="-2"/>
          <w:kern w:val="0"/>
          <w:sz w:val="24"/>
          <w:szCs w:val="24"/>
          <w:lang w:val="en-US" w:eastAsia="en-US" w:bidi="ar-SA"/>
        </w:rPr>
        <w:t>.报价表中大写金额与小写金额不一致的，以大写金额</w:t>
      </w:r>
      <w:r>
        <w:rPr>
          <w:rFonts w:ascii="宋体" w:hAnsi="宋体" w:eastAsia="宋体" w:cs="宋体"/>
          <w:b/>
          <w:bCs/>
          <w:snapToGrid w:val="0"/>
          <w:color w:val="auto"/>
          <w:spacing w:val="-3"/>
          <w:kern w:val="0"/>
          <w:sz w:val="24"/>
          <w:szCs w:val="24"/>
          <w:lang w:val="en-US" w:eastAsia="en-US" w:bidi="ar-SA"/>
        </w:rPr>
        <w:t>为准。</w:t>
      </w:r>
      <w:r>
        <w:rPr>
          <w:rFonts w:hint="eastAsia" w:asciiTheme="minorEastAsia" w:hAnsiTheme="minorEastAsia" w:eastAsiaTheme="minorEastAsia"/>
          <w:b/>
          <w:bCs/>
          <w:color w:val="auto"/>
          <w:sz w:val="24"/>
          <w:highlight w:val="none"/>
        </w:rPr>
        <w:t>报价费率保留小数点后最多两位</w:t>
      </w:r>
      <w:r>
        <w:rPr>
          <w:rFonts w:hint="eastAsia" w:asciiTheme="minorEastAsia" w:hAnsiTheme="minorEastAsia" w:eastAsiaTheme="minorEastAsia"/>
          <w:b/>
          <w:bCs/>
          <w:color w:val="auto"/>
          <w:sz w:val="24"/>
          <w:highlight w:val="none"/>
          <w:lang w:eastAsia="zh-CN"/>
        </w:rPr>
        <w:t>。</w:t>
      </w:r>
    </w:p>
    <w:p w14:paraId="4386A8DD">
      <w:pPr>
        <w:kinsoku w:val="0"/>
        <w:autoSpaceDE w:val="0"/>
        <w:autoSpaceDN w:val="0"/>
        <w:adjustRightInd w:val="0"/>
        <w:snapToGrid w:val="0"/>
        <w:spacing w:before="30" w:line="220" w:lineRule="auto"/>
        <w:ind w:left="607"/>
        <w:jc w:val="left"/>
        <w:textAlignment w:val="baseline"/>
        <w:rPr>
          <w:rFonts w:hint="eastAsia" w:ascii="宋体" w:hAnsi="宋体" w:eastAsia="宋体" w:cs="宋体"/>
          <w:b/>
          <w:bCs/>
          <w:snapToGrid w:val="0"/>
          <w:color w:val="auto"/>
          <w:spacing w:val="-3"/>
          <w:kern w:val="0"/>
          <w:sz w:val="24"/>
          <w:szCs w:val="24"/>
          <w:lang w:val="en-US" w:eastAsia="zh-CN" w:bidi="ar-SA"/>
        </w:rPr>
      </w:pPr>
      <w:r>
        <w:rPr>
          <w:rFonts w:hint="eastAsia" w:ascii="宋体" w:hAnsi="宋体" w:eastAsia="宋体" w:cs="宋体"/>
          <w:b/>
          <w:bCs/>
          <w:snapToGrid w:val="0"/>
          <w:color w:val="auto"/>
          <w:spacing w:val="-3"/>
          <w:kern w:val="0"/>
          <w:sz w:val="24"/>
          <w:szCs w:val="24"/>
          <w:lang w:val="en-US" w:eastAsia="zh-CN" w:bidi="ar-SA"/>
        </w:rPr>
        <w:t>3.2026年度设备报价清单内单价为采购人列出的最高限价，最终结算单价按供应商报价费率同比例下浮。具体结算单价为：2026年度设备报价清单所列各分项明细单价</w:t>
      </w:r>
      <w:r>
        <w:rPr>
          <w:rFonts w:hint="default" w:ascii="宋体" w:hAnsi="宋体" w:eastAsia="宋体" w:cs="宋体"/>
          <w:b/>
          <w:bCs/>
          <w:snapToGrid w:val="0"/>
          <w:color w:val="auto"/>
          <w:spacing w:val="-3"/>
          <w:kern w:val="0"/>
          <w:sz w:val="24"/>
          <w:szCs w:val="24"/>
          <w:lang w:val="en-US" w:eastAsia="zh-CN" w:bidi="ar-SA"/>
        </w:rPr>
        <w:t>*</w:t>
      </w:r>
      <w:r>
        <w:rPr>
          <w:rFonts w:hint="eastAsia" w:ascii="宋体" w:hAnsi="宋体" w:eastAsia="宋体" w:cs="宋体"/>
          <w:b/>
          <w:bCs/>
          <w:snapToGrid w:val="0"/>
          <w:color w:val="auto"/>
          <w:spacing w:val="-3"/>
          <w:kern w:val="0"/>
          <w:sz w:val="24"/>
          <w:szCs w:val="24"/>
          <w:lang w:val="en-US" w:eastAsia="zh-CN" w:bidi="ar-SA"/>
        </w:rPr>
        <w:t>报价费率，按照实际数量及结算单价，据实结算；</w:t>
      </w:r>
      <w:r>
        <w:rPr>
          <w:rFonts w:hint="eastAsia" w:ascii="宋体" w:hAnsi="宋体" w:eastAsia="宋体" w:cs="宋体"/>
          <w:b w:val="0"/>
          <w:bCs w:val="0"/>
          <w:snapToGrid w:val="0"/>
          <w:color w:val="auto"/>
          <w:spacing w:val="-3"/>
          <w:kern w:val="0"/>
          <w:sz w:val="24"/>
          <w:szCs w:val="24"/>
          <w:lang w:val="en-US" w:eastAsia="zh-CN" w:bidi="ar-SA"/>
        </w:rPr>
        <w:t>如：某服务采购文件规定的单价是</w:t>
      </w:r>
      <w:r>
        <w:rPr>
          <w:rFonts w:hint="default" w:ascii="宋体" w:hAnsi="宋体" w:eastAsia="宋体" w:cs="宋体"/>
          <w:b w:val="0"/>
          <w:bCs w:val="0"/>
          <w:snapToGrid w:val="0"/>
          <w:color w:val="auto"/>
          <w:spacing w:val="-3"/>
          <w:kern w:val="0"/>
          <w:sz w:val="24"/>
          <w:szCs w:val="24"/>
          <w:lang w:val="en-US" w:eastAsia="zh-CN" w:bidi="ar-SA"/>
        </w:rPr>
        <w:t>10</w:t>
      </w:r>
      <w:r>
        <w:rPr>
          <w:rFonts w:hint="eastAsia" w:ascii="宋体" w:hAnsi="宋体" w:eastAsia="宋体" w:cs="宋体"/>
          <w:b w:val="0"/>
          <w:bCs w:val="0"/>
          <w:snapToGrid w:val="0"/>
          <w:color w:val="auto"/>
          <w:spacing w:val="-3"/>
          <w:kern w:val="0"/>
          <w:sz w:val="24"/>
          <w:szCs w:val="24"/>
          <w:lang w:val="en-US" w:eastAsia="zh-CN" w:bidi="ar-SA"/>
        </w:rPr>
        <w:t xml:space="preserve">元，供应商所投费率为 </w:t>
      </w:r>
      <w:r>
        <w:rPr>
          <w:rFonts w:hint="default" w:ascii="宋体" w:hAnsi="宋体" w:eastAsia="宋体" w:cs="宋体"/>
          <w:b w:val="0"/>
          <w:bCs w:val="0"/>
          <w:snapToGrid w:val="0"/>
          <w:color w:val="auto"/>
          <w:spacing w:val="-3"/>
          <w:kern w:val="0"/>
          <w:sz w:val="24"/>
          <w:szCs w:val="24"/>
          <w:lang w:val="en-US" w:eastAsia="zh-CN" w:bidi="ar-SA"/>
        </w:rPr>
        <w:t>50%</w:t>
      </w:r>
      <w:r>
        <w:rPr>
          <w:rFonts w:hint="eastAsia" w:ascii="宋体" w:hAnsi="宋体" w:eastAsia="宋体" w:cs="宋体"/>
          <w:b w:val="0"/>
          <w:bCs w:val="0"/>
          <w:snapToGrid w:val="0"/>
          <w:color w:val="auto"/>
          <w:spacing w:val="-3"/>
          <w:kern w:val="0"/>
          <w:sz w:val="24"/>
          <w:szCs w:val="24"/>
          <w:lang w:val="en-US" w:eastAsia="zh-CN" w:bidi="ar-SA"/>
        </w:rPr>
        <w:t>，则最终结算单价为：</w:t>
      </w:r>
      <w:r>
        <w:rPr>
          <w:rFonts w:hint="default" w:ascii="宋体" w:hAnsi="宋体" w:eastAsia="宋体" w:cs="宋体"/>
          <w:b w:val="0"/>
          <w:bCs w:val="0"/>
          <w:snapToGrid w:val="0"/>
          <w:color w:val="auto"/>
          <w:spacing w:val="-3"/>
          <w:kern w:val="0"/>
          <w:sz w:val="24"/>
          <w:szCs w:val="24"/>
          <w:lang w:val="en-US" w:eastAsia="zh-CN" w:bidi="ar-SA"/>
        </w:rPr>
        <w:t>10*50%=5</w:t>
      </w:r>
      <w:r>
        <w:rPr>
          <w:rFonts w:hint="eastAsia" w:ascii="宋体" w:hAnsi="宋体" w:eastAsia="宋体" w:cs="宋体"/>
          <w:b w:val="0"/>
          <w:bCs w:val="0"/>
          <w:snapToGrid w:val="0"/>
          <w:color w:val="auto"/>
          <w:spacing w:val="-3"/>
          <w:kern w:val="0"/>
          <w:sz w:val="24"/>
          <w:szCs w:val="24"/>
          <w:lang w:val="en-US" w:eastAsia="zh-CN" w:bidi="ar-SA"/>
        </w:rPr>
        <w:t>元。本项目最终结算价不得超过项目预算。</w:t>
      </w:r>
      <w:r>
        <w:rPr>
          <w:rFonts w:hint="eastAsia" w:ascii="宋体" w:hAnsi="宋体" w:eastAsia="宋体" w:cs="宋体"/>
          <w:b/>
          <w:bCs/>
          <w:snapToGrid w:val="0"/>
          <w:color w:val="auto"/>
          <w:spacing w:val="-3"/>
          <w:kern w:val="0"/>
          <w:sz w:val="24"/>
          <w:szCs w:val="24"/>
          <w:lang w:val="en-US" w:eastAsia="zh-CN" w:bidi="ar-SA"/>
        </w:rPr>
        <w:t xml:space="preserve"> </w:t>
      </w:r>
    </w:p>
    <w:p w14:paraId="6FBA4CB8">
      <w:pPr>
        <w:spacing w:line="218" w:lineRule="auto"/>
        <w:rPr>
          <w:rFonts w:hint="eastAsia" w:eastAsia="宋体"/>
          <w:color w:val="auto"/>
          <w:sz w:val="24"/>
          <w:szCs w:val="24"/>
          <w:lang w:val="en-US" w:eastAsia="zh-CN"/>
        </w:rPr>
        <w:sectPr>
          <w:headerReference r:id="rId7" w:type="default"/>
          <w:footerReference r:id="rId8" w:type="default"/>
          <w:pgSz w:w="11905" w:h="16838"/>
          <w:pgMar w:top="1440" w:right="1083" w:bottom="1440" w:left="1083" w:header="862" w:footer="981" w:gutter="0"/>
          <w:pgNumType w:fmt="decimal"/>
          <w:cols w:space="720" w:num="1"/>
          <w:rtlGutter w:val="0"/>
          <w:docGrid w:linePitch="0" w:charSpace="0"/>
        </w:sectPr>
      </w:pPr>
    </w:p>
    <w:p w14:paraId="584681DD">
      <w:pPr>
        <w:kinsoku w:val="0"/>
        <w:autoSpaceDE w:val="0"/>
        <w:autoSpaceDN w:val="0"/>
        <w:adjustRightInd w:val="0"/>
        <w:snapToGrid w:val="0"/>
        <w:spacing w:before="78" w:line="218" w:lineRule="auto"/>
        <w:ind w:left="55"/>
        <w:jc w:val="left"/>
        <w:textAlignment w:val="baseline"/>
        <w:rPr>
          <w:rFonts w:hint="eastAsia" w:ascii="宋体" w:hAnsi="宋体" w:eastAsia="宋体" w:cs="宋体"/>
          <w:snapToGrid w:val="0"/>
          <w:color w:val="auto"/>
          <w:kern w:val="0"/>
          <w:sz w:val="24"/>
          <w:szCs w:val="24"/>
          <w:lang w:val="en-US" w:eastAsia="zh-CN" w:bidi="ar-SA"/>
        </w:rPr>
      </w:pPr>
      <w:r>
        <w:rPr>
          <w:rFonts w:ascii="宋体" w:hAnsi="宋体" w:eastAsia="宋体" w:cs="宋体"/>
          <w:b/>
          <w:bCs/>
          <w:snapToGrid w:val="0"/>
          <w:color w:val="auto"/>
          <w:spacing w:val="-4"/>
          <w:kern w:val="0"/>
          <w:sz w:val="24"/>
          <w:szCs w:val="24"/>
          <w:lang w:val="en-US" w:eastAsia="en-US" w:bidi="ar-SA"/>
        </w:rPr>
        <w:t>1-2</w:t>
      </w:r>
      <w:r>
        <w:rPr>
          <w:rFonts w:ascii="宋体" w:hAnsi="宋体" w:eastAsia="宋体" w:cs="宋体"/>
          <w:snapToGrid w:val="0"/>
          <w:color w:val="auto"/>
          <w:spacing w:val="-4"/>
          <w:kern w:val="0"/>
          <w:sz w:val="24"/>
          <w:szCs w:val="24"/>
          <w:lang w:val="en-US" w:eastAsia="en-US" w:bidi="ar-SA"/>
        </w:rPr>
        <w:t xml:space="preserve"> </w:t>
      </w:r>
      <w:r>
        <w:rPr>
          <w:rFonts w:hint="eastAsia" w:ascii="宋体" w:hAnsi="宋体" w:cs="宋体"/>
          <w:b/>
          <w:bCs/>
          <w:snapToGrid w:val="0"/>
          <w:color w:val="auto"/>
          <w:spacing w:val="-4"/>
          <w:kern w:val="0"/>
          <w:sz w:val="24"/>
          <w:szCs w:val="24"/>
          <w:lang w:val="en-US" w:eastAsia="zh-CN" w:bidi="ar-SA"/>
        </w:rPr>
        <w:t>报</w:t>
      </w:r>
      <w:r>
        <w:rPr>
          <w:rFonts w:ascii="宋体" w:hAnsi="宋体" w:eastAsia="宋体" w:cs="宋体"/>
          <w:b/>
          <w:bCs/>
          <w:snapToGrid w:val="0"/>
          <w:color w:val="auto"/>
          <w:spacing w:val="-4"/>
          <w:kern w:val="0"/>
          <w:sz w:val="24"/>
          <w:szCs w:val="24"/>
          <w:lang w:val="en-US" w:eastAsia="en-US" w:bidi="ar-SA"/>
        </w:rPr>
        <w:t>价</w:t>
      </w:r>
      <w:r>
        <w:rPr>
          <w:rFonts w:hint="eastAsia" w:ascii="宋体" w:hAnsi="宋体" w:cs="宋体"/>
          <w:b/>
          <w:bCs/>
          <w:snapToGrid w:val="0"/>
          <w:color w:val="auto"/>
          <w:spacing w:val="-4"/>
          <w:kern w:val="0"/>
          <w:sz w:val="24"/>
          <w:szCs w:val="24"/>
          <w:lang w:val="en-US" w:eastAsia="zh-CN" w:bidi="ar-SA"/>
        </w:rPr>
        <w:t>清单（按照附件2格式）</w:t>
      </w:r>
    </w:p>
    <w:p w14:paraId="444140C9">
      <w:pPr>
        <w:widowControl/>
        <w:kinsoku w:val="0"/>
        <w:autoSpaceDE w:val="0"/>
        <w:autoSpaceDN w:val="0"/>
        <w:adjustRightInd w:val="0"/>
        <w:snapToGrid w:val="0"/>
        <w:spacing w:line="343" w:lineRule="auto"/>
        <w:jc w:val="left"/>
        <w:textAlignment w:val="baseline"/>
        <w:rPr>
          <w:rFonts w:ascii="Arial" w:hAnsi="Arial" w:eastAsia="Arial" w:cs="Arial"/>
          <w:snapToGrid w:val="0"/>
          <w:color w:val="auto"/>
          <w:kern w:val="0"/>
          <w:sz w:val="21"/>
          <w:szCs w:val="21"/>
          <w:lang w:eastAsia="en-US"/>
        </w:rPr>
      </w:pPr>
      <w:bookmarkStart w:id="1" w:name="_GoBack"/>
      <w:bookmarkEnd w:id="1"/>
    </w:p>
    <w:p w14:paraId="756FDAC4">
      <w:pPr>
        <w:widowControl/>
        <w:kinsoku w:val="0"/>
        <w:autoSpaceDE w:val="0"/>
        <w:autoSpaceDN w:val="0"/>
        <w:adjustRightInd w:val="0"/>
        <w:snapToGrid w:val="0"/>
        <w:spacing w:line="344" w:lineRule="auto"/>
        <w:jc w:val="left"/>
        <w:textAlignment w:val="baseline"/>
        <w:rPr>
          <w:rFonts w:ascii="Arial" w:hAnsi="Arial" w:eastAsia="Arial" w:cs="Arial"/>
          <w:snapToGrid w:val="0"/>
          <w:color w:val="auto"/>
          <w:kern w:val="0"/>
          <w:sz w:val="21"/>
          <w:szCs w:val="21"/>
          <w:lang w:eastAsia="en-US"/>
        </w:rPr>
      </w:pPr>
    </w:p>
    <w:p w14:paraId="7F99C7EF">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725F8EEC">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5E961025">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7078A157">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26219E43">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355D19A9">
      <w:pPr>
        <w:widowControl/>
        <w:kinsoku w:val="0"/>
        <w:autoSpaceDE w:val="0"/>
        <w:autoSpaceDN w:val="0"/>
        <w:adjustRightInd w:val="0"/>
        <w:snapToGrid w:val="0"/>
        <w:spacing w:line="242" w:lineRule="auto"/>
        <w:jc w:val="left"/>
        <w:textAlignment w:val="baseline"/>
        <w:rPr>
          <w:rFonts w:ascii="Arial" w:hAnsi="Arial" w:eastAsia="Arial" w:cs="Arial"/>
          <w:snapToGrid w:val="0"/>
          <w:color w:val="auto"/>
          <w:kern w:val="0"/>
          <w:sz w:val="21"/>
          <w:szCs w:val="21"/>
          <w:lang w:eastAsia="en-US"/>
        </w:rPr>
      </w:pPr>
    </w:p>
    <w:p w14:paraId="6A4864A0">
      <w:pPr>
        <w:widowControl/>
        <w:kinsoku w:val="0"/>
        <w:autoSpaceDE w:val="0"/>
        <w:autoSpaceDN w:val="0"/>
        <w:adjustRightInd w:val="0"/>
        <w:snapToGrid w:val="0"/>
        <w:spacing w:line="243" w:lineRule="auto"/>
        <w:jc w:val="left"/>
        <w:textAlignment w:val="baseline"/>
        <w:rPr>
          <w:rFonts w:ascii="Arial" w:hAnsi="Arial" w:eastAsia="Arial" w:cs="Arial"/>
          <w:snapToGrid w:val="0"/>
          <w:color w:val="auto"/>
          <w:kern w:val="0"/>
          <w:sz w:val="21"/>
          <w:szCs w:val="21"/>
          <w:lang w:eastAsia="en-US"/>
        </w:rPr>
      </w:pPr>
    </w:p>
    <w:p w14:paraId="198C89D5">
      <w:pPr>
        <w:widowControl/>
        <w:kinsoku w:val="0"/>
        <w:autoSpaceDE w:val="0"/>
        <w:autoSpaceDN w:val="0"/>
        <w:adjustRightInd w:val="0"/>
        <w:snapToGrid w:val="0"/>
        <w:spacing w:line="800" w:lineRule="exact"/>
        <w:ind w:firstLine="10044"/>
        <w:jc w:val="left"/>
        <w:textAlignment w:val="baseline"/>
        <w:rPr>
          <w:rFonts w:ascii="Arial" w:hAnsi="Arial" w:eastAsia="Arial" w:cs="Arial"/>
          <w:snapToGrid w:val="0"/>
          <w:color w:val="auto"/>
          <w:kern w:val="0"/>
          <w:szCs w:val="21"/>
          <w:lang w:eastAsia="en-US"/>
        </w:rPr>
      </w:pPr>
    </w:p>
    <w:p w14:paraId="0E8BDC2E">
      <w:pPr>
        <w:spacing w:line="800" w:lineRule="exact"/>
        <w:rPr>
          <w:color w:val="auto"/>
        </w:rPr>
        <w:sectPr>
          <w:headerReference r:id="rId9" w:type="default"/>
          <w:footerReference r:id="rId10" w:type="default"/>
          <w:pgSz w:w="11905" w:h="16838"/>
          <w:pgMar w:top="1440" w:right="1083" w:bottom="1440" w:left="1083" w:header="862" w:footer="981" w:gutter="0"/>
          <w:pgNumType w:fmt="decimal"/>
          <w:cols w:space="720" w:num="1"/>
          <w:rtlGutter w:val="0"/>
          <w:docGrid w:linePitch="0" w:charSpace="0"/>
        </w:sectPr>
      </w:pPr>
    </w:p>
    <w:p w14:paraId="034AB4A9">
      <w:pPr>
        <w:widowControl/>
        <w:kinsoku w:val="0"/>
        <w:autoSpaceDE w:val="0"/>
        <w:autoSpaceDN w:val="0"/>
        <w:adjustRightInd w:val="0"/>
        <w:snapToGrid w:val="0"/>
        <w:spacing w:line="376" w:lineRule="auto"/>
        <w:jc w:val="left"/>
        <w:textAlignment w:val="baseline"/>
        <w:rPr>
          <w:rFonts w:ascii="Arial" w:hAnsi="Arial" w:eastAsia="Arial" w:cs="Arial"/>
          <w:snapToGrid w:val="0"/>
          <w:color w:val="auto"/>
          <w:kern w:val="0"/>
          <w:sz w:val="21"/>
          <w:szCs w:val="21"/>
          <w:lang w:eastAsia="en-US"/>
        </w:rPr>
      </w:pPr>
    </w:p>
    <w:p w14:paraId="6514522D">
      <w:pPr>
        <w:kinsoku w:val="0"/>
        <w:autoSpaceDE w:val="0"/>
        <w:autoSpaceDN w:val="0"/>
        <w:adjustRightInd w:val="0"/>
        <w:snapToGrid w:val="0"/>
        <w:spacing w:before="78" w:line="219" w:lineRule="auto"/>
        <w:ind w:left="2865"/>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3"/>
          <w:kern w:val="0"/>
          <w:sz w:val="24"/>
          <w:szCs w:val="24"/>
          <w:lang w:val="en-US" w:eastAsia="zh-CN" w:bidi="ar-SA"/>
        </w:rPr>
        <w:t>二</w:t>
      </w:r>
      <w:r>
        <w:rPr>
          <w:rFonts w:ascii="宋体" w:hAnsi="宋体" w:eastAsia="宋体" w:cs="宋体"/>
          <w:b/>
          <w:bCs/>
          <w:snapToGrid w:val="0"/>
          <w:color w:val="auto"/>
          <w:spacing w:val="-3"/>
          <w:kern w:val="0"/>
          <w:sz w:val="24"/>
          <w:szCs w:val="24"/>
          <w:lang w:val="en-US" w:eastAsia="en-US" w:bidi="ar-SA"/>
        </w:rPr>
        <w:t>、供应商综合情况简介</w:t>
      </w:r>
    </w:p>
    <w:p w14:paraId="018EC94B">
      <w:pPr>
        <w:widowControl/>
        <w:kinsoku w:val="0"/>
        <w:autoSpaceDE w:val="0"/>
        <w:autoSpaceDN w:val="0"/>
        <w:adjustRightInd w:val="0"/>
        <w:snapToGrid w:val="0"/>
        <w:spacing w:line="400" w:lineRule="auto"/>
        <w:jc w:val="left"/>
        <w:textAlignment w:val="baseline"/>
        <w:rPr>
          <w:rFonts w:ascii="Arial" w:hAnsi="Arial" w:eastAsia="Arial" w:cs="Arial"/>
          <w:snapToGrid w:val="0"/>
          <w:color w:val="auto"/>
          <w:kern w:val="0"/>
          <w:sz w:val="21"/>
          <w:szCs w:val="21"/>
          <w:lang w:eastAsia="en-US"/>
        </w:rPr>
      </w:pPr>
    </w:p>
    <w:p w14:paraId="785FB58C">
      <w:pPr>
        <w:kinsoku w:val="0"/>
        <w:autoSpaceDE w:val="0"/>
        <w:autoSpaceDN w:val="0"/>
        <w:adjustRightInd w:val="0"/>
        <w:snapToGrid w:val="0"/>
        <w:spacing w:before="78" w:line="219" w:lineRule="auto"/>
        <w:ind w:left="2874"/>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（供应商可自行制作格式）</w:t>
      </w:r>
    </w:p>
    <w:p w14:paraId="2AB54EA6">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6D1DDE20">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2698DEC1">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10B5EA4F">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30FC3A89">
      <w:pPr>
        <w:widowControl/>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lang w:eastAsia="en-US"/>
        </w:rPr>
      </w:pPr>
    </w:p>
    <w:p w14:paraId="656F498B">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365C7507">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670FBE1A">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3B267C57">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0A809121">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1EDAF5BF">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094E4D6E">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4112A8E5">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57D5B8BC">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6ED13201">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5AA0E7F9">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25FE88F9">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6BEE0C5C">
      <w:pPr>
        <w:widowControl/>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lang w:eastAsia="en-US"/>
        </w:rPr>
      </w:pPr>
    </w:p>
    <w:p w14:paraId="1D709181">
      <w:pPr>
        <w:spacing w:line="1640" w:lineRule="exact"/>
        <w:rPr>
          <w:color w:val="auto"/>
        </w:rPr>
        <w:sectPr>
          <w:headerReference r:id="rId11" w:type="default"/>
          <w:footerReference r:id="rId12" w:type="default"/>
          <w:pgSz w:w="11905" w:h="16838"/>
          <w:pgMar w:top="1440" w:right="1083" w:bottom="1440" w:left="1083" w:header="862" w:footer="981" w:gutter="0"/>
          <w:pgNumType w:fmt="decimal"/>
          <w:cols w:space="720" w:num="1"/>
          <w:rtlGutter w:val="0"/>
          <w:docGrid w:linePitch="0" w:charSpace="0"/>
        </w:sectPr>
      </w:pPr>
    </w:p>
    <w:p w14:paraId="25D7838C">
      <w:pPr>
        <w:widowControl/>
        <w:kinsoku w:val="0"/>
        <w:autoSpaceDE w:val="0"/>
        <w:autoSpaceDN w:val="0"/>
        <w:adjustRightInd w:val="0"/>
        <w:snapToGrid w:val="0"/>
        <w:spacing w:line="341" w:lineRule="auto"/>
        <w:jc w:val="left"/>
        <w:textAlignment w:val="baseline"/>
        <w:rPr>
          <w:rFonts w:ascii="Arial" w:hAnsi="Arial" w:eastAsia="Arial" w:cs="Arial"/>
          <w:snapToGrid w:val="0"/>
          <w:color w:val="auto"/>
          <w:kern w:val="0"/>
          <w:sz w:val="21"/>
          <w:szCs w:val="21"/>
          <w:lang w:eastAsia="en-US"/>
        </w:rPr>
      </w:pPr>
    </w:p>
    <w:p w14:paraId="2B0903F8">
      <w:pPr>
        <w:kinsoku w:val="0"/>
        <w:autoSpaceDE w:val="0"/>
        <w:autoSpaceDN w:val="0"/>
        <w:adjustRightInd w:val="0"/>
        <w:snapToGrid w:val="0"/>
        <w:spacing w:before="78" w:line="220" w:lineRule="auto"/>
        <w:ind w:left="3370"/>
        <w:jc w:val="left"/>
        <w:textAlignment w:val="baseline"/>
        <w:rPr>
          <w:rFonts w:ascii="宋体" w:hAnsi="宋体" w:eastAsia="宋体" w:cs="宋体"/>
          <w:b/>
          <w:bCs/>
          <w:snapToGrid w:val="0"/>
          <w:color w:val="auto"/>
          <w:spacing w:val="-7"/>
          <w:kern w:val="0"/>
          <w:sz w:val="24"/>
          <w:szCs w:val="24"/>
          <w:lang w:val="en-US" w:eastAsia="en-US" w:bidi="ar-SA"/>
        </w:rPr>
      </w:pPr>
      <w:r>
        <w:rPr>
          <w:rFonts w:hint="eastAsia" w:ascii="宋体" w:hAnsi="宋体" w:eastAsia="宋体" w:cs="宋体"/>
          <w:b/>
          <w:bCs/>
          <w:snapToGrid w:val="0"/>
          <w:color w:val="auto"/>
          <w:spacing w:val="-7"/>
          <w:kern w:val="0"/>
          <w:sz w:val="24"/>
          <w:szCs w:val="24"/>
          <w:lang w:val="en-US" w:eastAsia="zh-CN" w:bidi="ar-SA"/>
        </w:rPr>
        <w:t>三</w:t>
      </w:r>
      <w:r>
        <w:rPr>
          <w:rFonts w:ascii="宋体" w:hAnsi="宋体" w:eastAsia="宋体" w:cs="宋体"/>
          <w:b/>
          <w:bCs/>
          <w:snapToGrid w:val="0"/>
          <w:color w:val="auto"/>
          <w:spacing w:val="-7"/>
          <w:kern w:val="0"/>
          <w:sz w:val="24"/>
          <w:szCs w:val="24"/>
          <w:lang w:val="en-US" w:eastAsia="en-US" w:bidi="ar-SA"/>
        </w:rPr>
        <w:t>、响应函</w:t>
      </w:r>
    </w:p>
    <w:p w14:paraId="6773BE8D">
      <w:pPr>
        <w:pStyle w:val="3"/>
        <w:spacing w:before="170" w:line="222" w:lineRule="auto"/>
        <w:rPr>
          <w:color w:val="auto"/>
          <w:sz w:val="24"/>
          <w:szCs w:val="24"/>
        </w:rPr>
      </w:pPr>
      <w:r>
        <w:rPr>
          <w:b/>
          <w:bCs/>
          <w:color w:val="auto"/>
          <w:spacing w:val="1"/>
          <w:sz w:val="24"/>
          <w:szCs w:val="24"/>
        </w:rPr>
        <w:t>致：</w:t>
      </w:r>
      <w:r>
        <w:rPr>
          <w:rFonts w:hint="eastAsia" w:ascii="宋体" w:hAnsi="宋体" w:eastAsia="宋体" w:cs="宋体"/>
          <w:b/>
          <w:bCs/>
          <w:snapToGrid w:val="0"/>
          <w:color w:val="auto"/>
          <w:spacing w:val="-4"/>
          <w:kern w:val="0"/>
          <w:sz w:val="24"/>
          <w:szCs w:val="24"/>
          <w:u w:val="single"/>
          <w:lang w:val="en-US" w:eastAsia="en-US" w:bidi="ar-SA"/>
        </w:rPr>
        <w:t>安徽省建院工程质量检测有限公司</w:t>
      </w:r>
    </w:p>
    <w:p w14:paraId="5DE015A7">
      <w:pPr>
        <w:pStyle w:val="3"/>
        <w:spacing w:before="171" w:line="222" w:lineRule="auto"/>
        <w:ind w:left="514"/>
        <w:rPr>
          <w:color w:val="auto"/>
          <w:sz w:val="24"/>
          <w:szCs w:val="24"/>
        </w:rPr>
      </w:pPr>
      <w:r>
        <w:rPr>
          <w:color w:val="auto"/>
          <w:sz w:val="24"/>
          <w:szCs w:val="24"/>
        </w:rPr>
        <w:t>根据贵方的竞争性</w:t>
      </w:r>
      <w:r>
        <w:rPr>
          <w:rFonts w:hint="eastAsia"/>
          <w:color w:val="auto"/>
          <w:sz w:val="24"/>
          <w:szCs w:val="24"/>
          <w:lang w:eastAsia="zh-CN"/>
        </w:rPr>
        <w:t>采购</w:t>
      </w:r>
      <w:r>
        <w:rPr>
          <w:color w:val="auto"/>
          <w:sz w:val="24"/>
          <w:szCs w:val="24"/>
        </w:rPr>
        <w:t>公告，我方兹宣布同意如下：</w:t>
      </w:r>
    </w:p>
    <w:p w14:paraId="5CA9DF22">
      <w:pPr>
        <w:pStyle w:val="3"/>
        <w:spacing w:before="188" w:line="288" w:lineRule="auto"/>
        <w:ind w:left="40" w:right="92" w:firstLine="492"/>
        <w:rPr>
          <w:color w:val="auto"/>
          <w:sz w:val="24"/>
          <w:szCs w:val="24"/>
        </w:rPr>
      </w:pPr>
      <w:r>
        <w:rPr>
          <w:color w:val="auto"/>
          <w:spacing w:val="-3"/>
          <w:sz w:val="24"/>
          <w:szCs w:val="24"/>
        </w:rPr>
        <w:t>1.如我公司中标，我公司承诺愿意按</w:t>
      </w:r>
      <w:r>
        <w:rPr>
          <w:rFonts w:hint="eastAsia"/>
          <w:color w:val="auto"/>
          <w:spacing w:val="-3"/>
          <w:sz w:val="24"/>
          <w:szCs w:val="24"/>
          <w:lang w:eastAsia="zh-CN"/>
        </w:rPr>
        <w:t>采购</w:t>
      </w:r>
      <w:r>
        <w:rPr>
          <w:color w:val="auto"/>
          <w:spacing w:val="-3"/>
          <w:sz w:val="24"/>
          <w:szCs w:val="24"/>
        </w:rPr>
        <w:t>文件规定缴纳履约保证金和中</w:t>
      </w:r>
      <w:r>
        <w:rPr>
          <w:color w:val="auto"/>
          <w:spacing w:val="-4"/>
          <w:sz w:val="24"/>
          <w:szCs w:val="24"/>
        </w:rPr>
        <w:t>标服</w:t>
      </w:r>
      <w:r>
        <w:rPr>
          <w:color w:val="auto"/>
          <w:spacing w:val="1"/>
          <w:sz w:val="24"/>
          <w:szCs w:val="24"/>
        </w:rPr>
        <w:t>务费。按本次</w:t>
      </w:r>
      <w:r>
        <w:rPr>
          <w:rFonts w:hint="eastAsia"/>
          <w:color w:val="auto"/>
          <w:spacing w:val="1"/>
          <w:sz w:val="24"/>
          <w:szCs w:val="24"/>
          <w:lang w:eastAsia="zh-CN"/>
        </w:rPr>
        <w:t>采购</w:t>
      </w:r>
      <w:r>
        <w:rPr>
          <w:color w:val="auto"/>
          <w:spacing w:val="1"/>
          <w:sz w:val="24"/>
          <w:szCs w:val="24"/>
        </w:rPr>
        <w:t>文件规定及最后报价承诺供货及安装。</w:t>
      </w:r>
    </w:p>
    <w:p w14:paraId="29A17758">
      <w:pPr>
        <w:pStyle w:val="3"/>
        <w:spacing w:before="188" w:line="288" w:lineRule="auto"/>
        <w:ind w:left="40" w:right="92" w:firstLine="492"/>
        <w:rPr>
          <w:color w:val="auto"/>
          <w:spacing w:val="-3"/>
          <w:sz w:val="24"/>
          <w:szCs w:val="24"/>
        </w:rPr>
      </w:pPr>
      <w:r>
        <w:rPr>
          <w:color w:val="auto"/>
          <w:spacing w:val="-3"/>
          <w:sz w:val="24"/>
          <w:szCs w:val="24"/>
        </w:rPr>
        <w:t>2.我方根据本次</w:t>
      </w:r>
      <w:r>
        <w:rPr>
          <w:rFonts w:hint="eastAsia"/>
          <w:color w:val="auto"/>
          <w:spacing w:val="-3"/>
          <w:sz w:val="24"/>
          <w:szCs w:val="24"/>
          <w:lang w:eastAsia="zh-CN"/>
        </w:rPr>
        <w:t>采购</w:t>
      </w:r>
      <w:r>
        <w:rPr>
          <w:color w:val="auto"/>
          <w:spacing w:val="-3"/>
          <w:sz w:val="24"/>
          <w:szCs w:val="24"/>
        </w:rPr>
        <w:t>文件的规定，严格履行合同的责任和义务,并保证于买方要求的日期内完成服务，并通过买方验收。</w:t>
      </w:r>
    </w:p>
    <w:p w14:paraId="6E80A925">
      <w:pPr>
        <w:pStyle w:val="3"/>
        <w:spacing w:before="188" w:line="288" w:lineRule="auto"/>
        <w:ind w:left="40" w:right="92" w:firstLine="492"/>
        <w:rPr>
          <w:color w:val="auto"/>
          <w:spacing w:val="-3"/>
          <w:sz w:val="24"/>
          <w:szCs w:val="24"/>
        </w:rPr>
      </w:pPr>
      <w:r>
        <w:rPr>
          <w:color w:val="auto"/>
          <w:spacing w:val="-3"/>
          <w:sz w:val="24"/>
          <w:szCs w:val="24"/>
        </w:rPr>
        <w:t>3.我方承诺报价低于同类货物和服务的市场平均价格。</w:t>
      </w:r>
    </w:p>
    <w:p w14:paraId="6CE9752C">
      <w:pPr>
        <w:pStyle w:val="3"/>
        <w:spacing w:before="188" w:line="288" w:lineRule="auto"/>
        <w:ind w:left="40" w:right="92" w:firstLine="492"/>
        <w:rPr>
          <w:color w:val="auto"/>
          <w:spacing w:val="-3"/>
          <w:sz w:val="24"/>
          <w:szCs w:val="24"/>
        </w:rPr>
      </w:pPr>
      <w:r>
        <w:rPr>
          <w:color w:val="auto"/>
          <w:spacing w:val="-3"/>
          <w:sz w:val="24"/>
          <w:szCs w:val="24"/>
        </w:rPr>
        <w:t>4.我方已详细审核本次</w:t>
      </w:r>
      <w:r>
        <w:rPr>
          <w:rFonts w:hint="eastAsia"/>
          <w:color w:val="auto"/>
          <w:spacing w:val="-3"/>
          <w:sz w:val="24"/>
          <w:szCs w:val="24"/>
          <w:lang w:eastAsia="zh-CN"/>
        </w:rPr>
        <w:t>采购</w:t>
      </w:r>
      <w:r>
        <w:rPr>
          <w:color w:val="auto"/>
          <w:spacing w:val="-3"/>
          <w:sz w:val="24"/>
          <w:szCs w:val="24"/>
        </w:rPr>
        <w:t>文件，包括</w:t>
      </w:r>
      <w:r>
        <w:rPr>
          <w:rFonts w:hint="eastAsia"/>
          <w:color w:val="auto"/>
          <w:spacing w:val="-3"/>
          <w:sz w:val="24"/>
          <w:szCs w:val="24"/>
          <w:lang w:eastAsia="zh-CN"/>
        </w:rPr>
        <w:t>采购</w:t>
      </w:r>
      <w:r>
        <w:rPr>
          <w:color w:val="auto"/>
          <w:spacing w:val="-3"/>
          <w:sz w:val="24"/>
          <w:szCs w:val="24"/>
        </w:rPr>
        <w:t>文件附件、参考资料、</w:t>
      </w:r>
      <w:r>
        <w:rPr>
          <w:rFonts w:hint="eastAsia"/>
          <w:color w:val="auto"/>
          <w:spacing w:val="-3"/>
          <w:sz w:val="24"/>
          <w:szCs w:val="24"/>
          <w:lang w:eastAsia="zh-CN"/>
        </w:rPr>
        <w:t>采购</w:t>
      </w:r>
      <w:r>
        <w:rPr>
          <w:color w:val="auto"/>
          <w:spacing w:val="-3"/>
          <w:sz w:val="24"/>
          <w:szCs w:val="24"/>
        </w:rPr>
        <w:t>文件修改书或图纸（如有），我方正式认可并遵守本次</w:t>
      </w:r>
      <w:r>
        <w:rPr>
          <w:rFonts w:hint="eastAsia"/>
          <w:color w:val="auto"/>
          <w:spacing w:val="-3"/>
          <w:sz w:val="24"/>
          <w:szCs w:val="24"/>
          <w:lang w:eastAsia="zh-CN"/>
        </w:rPr>
        <w:t>采购</w:t>
      </w:r>
      <w:r>
        <w:rPr>
          <w:color w:val="auto"/>
          <w:spacing w:val="-3"/>
          <w:sz w:val="24"/>
          <w:szCs w:val="24"/>
        </w:rPr>
        <w:t>文件，并对</w:t>
      </w:r>
      <w:r>
        <w:rPr>
          <w:rFonts w:hint="eastAsia"/>
          <w:color w:val="auto"/>
          <w:spacing w:val="-3"/>
          <w:sz w:val="24"/>
          <w:szCs w:val="24"/>
          <w:lang w:eastAsia="zh-CN"/>
        </w:rPr>
        <w:t>采购</w:t>
      </w:r>
      <w:r>
        <w:rPr>
          <w:color w:val="auto"/>
          <w:spacing w:val="-3"/>
          <w:sz w:val="24"/>
          <w:szCs w:val="24"/>
        </w:rPr>
        <w:t>文件各项条款、规定及要求均无异议。我方知道必须放弃提出含糊不清或误解问题的权利。</w:t>
      </w:r>
    </w:p>
    <w:p w14:paraId="5538FD17">
      <w:pPr>
        <w:pStyle w:val="3"/>
        <w:spacing w:before="188" w:line="288" w:lineRule="auto"/>
        <w:ind w:left="40" w:right="92" w:firstLine="492"/>
        <w:rPr>
          <w:color w:val="auto"/>
          <w:spacing w:val="-3"/>
          <w:sz w:val="24"/>
          <w:szCs w:val="24"/>
        </w:rPr>
      </w:pPr>
      <w:r>
        <w:rPr>
          <w:color w:val="auto"/>
          <w:spacing w:val="-3"/>
          <w:sz w:val="24"/>
          <w:szCs w:val="24"/>
        </w:rPr>
        <w:t>5.我方同意从投标人须知规定的</w:t>
      </w:r>
      <w:r>
        <w:rPr>
          <w:rFonts w:hint="eastAsia"/>
          <w:color w:val="auto"/>
          <w:spacing w:val="-3"/>
          <w:sz w:val="24"/>
          <w:szCs w:val="24"/>
          <w:lang w:eastAsia="zh-CN"/>
        </w:rPr>
        <w:t>采购</w:t>
      </w:r>
      <w:r>
        <w:rPr>
          <w:color w:val="auto"/>
          <w:spacing w:val="-3"/>
          <w:sz w:val="24"/>
          <w:szCs w:val="24"/>
        </w:rPr>
        <w:t>日期起遵循本</w:t>
      </w:r>
      <w:r>
        <w:rPr>
          <w:rFonts w:hint="eastAsia"/>
          <w:color w:val="auto"/>
          <w:spacing w:val="-3"/>
          <w:sz w:val="24"/>
          <w:szCs w:val="24"/>
          <w:lang w:eastAsia="zh-CN"/>
        </w:rPr>
        <w:t>采购</w:t>
      </w:r>
      <w:r>
        <w:rPr>
          <w:color w:val="auto"/>
          <w:spacing w:val="-3"/>
          <w:sz w:val="24"/>
          <w:szCs w:val="24"/>
        </w:rPr>
        <w:t>文件，并在投标人须知规定的</w:t>
      </w:r>
      <w:r>
        <w:rPr>
          <w:rFonts w:hint="eastAsia"/>
          <w:color w:val="auto"/>
          <w:spacing w:val="-3"/>
          <w:sz w:val="24"/>
          <w:szCs w:val="24"/>
          <w:lang w:eastAsia="zh-CN"/>
        </w:rPr>
        <w:t>采购</w:t>
      </w:r>
      <w:r>
        <w:rPr>
          <w:color w:val="auto"/>
          <w:spacing w:val="-3"/>
          <w:sz w:val="24"/>
          <w:szCs w:val="24"/>
        </w:rPr>
        <w:t>有效期之前均具有约束力。</w:t>
      </w:r>
    </w:p>
    <w:p w14:paraId="172EED03">
      <w:pPr>
        <w:pStyle w:val="3"/>
        <w:spacing w:before="188" w:line="288" w:lineRule="auto"/>
        <w:ind w:left="40" w:right="92" w:firstLine="492"/>
        <w:rPr>
          <w:color w:val="auto"/>
          <w:spacing w:val="-3"/>
          <w:sz w:val="24"/>
          <w:szCs w:val="24"/>
        </w:rPr>
      </w:pPr>
      <w:r>
        <w:rPr>
          <w:color w:val="auto"/>
          <w:spacing w:val="-3"/>
          <w:sz w:val="24"/>
          <w:szCs w:val="24"/>
        </w:rPr>
        <w:t>6.我方同意按贵方要求在</w:t>
      </w:r>
      <w:r>
        <w:rPr>
          <w:rFonts w:hint="eastAsia"/>
          <w:color w:val="auto"/>
          <w:spacing w:val="-3"/>
          <w:sz w:val="24"/>
          <w:szCs w:val="24"/>
          <w:lang w:eastAsia="zh-CN"/>
        </w:rPr>
        <w:t>采购</w:t>
      </w:r>
      <w:r>
        <w:rPr>
          <w:color w:val="auto"/>
          <w:spacing w:val="-3"/>
          <w:sz w:val="24"/>
          <w:szCs w:val="24"/>
        </w:rPr>
        <w:t>规定时间内向贵方提供与其</w:t>
      </w:r>
      <w:r>
        <w:rPr>
          <w:rFonts w:hint="eastAsia"/>
          <w:color w:val="auto"/>
          <w:spacing w:val="-3"/>
          <w:sz w:val="24"/>
          <w:szCs w:val="24"/>
          <w:lang w:eastAsia="zh-CN"/>
        </w:rPr>
        <w:t>采购</w:t>
      </w:r>
      <w:r>
        <w:rPr>
          <w:color w:val="auto"/>
          <w:spacing w:val="-3"/>
          <w:sz w:val="24"/>
          <w:szCs w:val="24"/>
        </w:rPr>
        <w:t>有关的任何证据或补充资料，否则，我方的响应文件可被贵方拒绝。</w:t>
      </w:r>
    </w:p>
    <w:p w14:paraId="199E6C29">
      <w:pPr>
        <w:pStyle w:val="3"/>
        <w:spacing w:before="188" w:line="288" w:lineRule="auto"/>
        <w:ind w:left="40" w:right="92" w:firstLine="492"/>
        <w:rPr>
          <w:color w:val="auto"/>
          <w:spacing w:val="-3"/>
          <w:sz w:val="24"/>
          <w:szCs w:val="24"/>
        </w:rPr>
      </w:pPr>
      <w:r>
        <w:rPr>
          <w:color w:val="auto"/>
          <w:spacing w:val="-3"/>
          <w:sz w:val="24"/>
          <w:szCs w:val="24"/>
        </w:rPr>
        <w:t>7.我方完全理解贵方不一定接受最低报价的</w:t>
      </w:r>
      <w:r>
        <w:rPr>
          <w:rFonts w:hint="eastAsia"/>
          <w:color w:val="auto"/>
          <w:spacing w:val="-3"/>
          <w:sz w:val="24"/>
          <w:szCs w:val="24"/>
          <w:lang w:eastAsia="zh-CN"/>
        </w:rPr>
        <w:t>采购</w:t>
      </w:r>
      <w:r>
        <w:rPr>
          <w:color w:val="auto"/>
          <w:spacing w:val="-3"/>
          <w:sz w:val="24"/>
          <w:szCs w:val="24"/>
        </w:rPr>
        <w:t>。</w:t>
      </w:r>
    </w:p>
    <w:p w14:paraId="008B5945">
      <w:pPr>
        <w:pStyle w:val="3"/>
        <w:spacing w:before="188" w:line="288" w:lineRule="auto"/>
        <w:ind w:left="40" w:right="92" w:firstLine="492"/>
        <w:rPr>
          <w:color w:val="auto"/>
          <w:spacing w:val="-3"/>
          <w:sz w:val="24"/>
          <w:szCs w:val="24"/>
        </w:rPr>
      </w:pPr>
      <w:r>
        <w:rPr>
          <w:color w:val="auto"/>
          <w:spacing w:val="-3"/>
          <w:sz w:val="24"/>
          <w:szCs w:val="24"/>
        </w:rPr>
        <w:t>8.我方同意</w:t>
      </w:r>
      <w:r>
        <w:rPr>
          <w:rFonts w:hint="eastAsia"/>
          <w:color w:val="auto"/>
          <w:spacing w:val="-3"/>
          <w:sz w:val="24"/>
          <w:szCs w:val="24"/>
          <w:lang w:eastAsia="zh-CN"/>
        </w:rPr>
        <w:t>采购</w:t>
      </w:r>
      <w:r>
        <w:rPr>
          <w:color w:val="auto"/>
          <w:spacing w:val="-3"/>
          <w:sz w:val="24"/>
          <w:szCs w:val="24"/>
        </w:rPr>
        <w:t>文件规定的付款方式、服务期限。</w:t>
      </w:r>
    </w:p>
    <w:p w14:paraId="655D3EE7">
      <w:pPr>
        <w:pStyle w:val="3"/>
        <w:spacing w:before="188" w:line="288" w:lineRule="auto"/>
        <w:ind w:left="40" w:right="92" w:firstLine="492"/>
        <w:rPr>
          <w:color w:val="auto"/>
          <w:spacing w:val="-3"/>
          <w:sz w:val="24"/>
          <w:szCs w:val="24"/>
        </w:rPr>
      </w:pPr>
      <w:r>
        <w:rPr>
          <w:color w:val="auto"/>
          <w:spacing w:val="-3"/>
          <w:sz w:val="24"/>
          <w:szCs w:val="24"/>
        </w:rPr>
        <w:t>9.我方对响应文件中所提供资料、文件、证书及证件的真实性和有效性负责。</w:t>
      </w:r>
    </w:p>
    <w:p w14:paraId="49ADE192">
      <w:pPr>
        <w:pStyle w:val="3"/>
        <w:spacing w:before="188" w:line="288" w:lineRule="auto"/>
        <w:ind w:left="40" w:right="92" w:firstLine="492"/>
        <w:rPr>
          <w:color w:val="auto"/>
          <w:spacing w:val="-3"/>
          <w:sz w:val="24"/>
          <w:szCs w:val="24"/>
        </w:rPr>
      </w:pPr>
      <w:r>
        <w:rPr>
          <w:color w:val="auto"/>
          <w:spacing w:val="-3"/>
          <w:sz w:val="24"/>
          <w:szCs w:val="24"/>
        </w:rPr>
        <w:t>10.若因我方联系不上或未在</w:t>
      </w:r>
      <w:r>
        <w:rPr>
          <w:rFonts w:hint="eastAsia"/>
          <w:color w:val="auto"/>
          <w:spacing w:val="-3"/>
          <w:sz w:val="24"/>
          <w:szCs w:val="24"/>
          <w:lang w:eastAsia="zh-CN"/>
        </w:rPr>
        <w:t>采购</w:t>
      </w:r>
      <w:r>
        <w:rPr>
          <w:color w:val="auto"/>
          <w:spacing w:val="-3"/>
          <w:sz w:val="24"/>
          <w:szCs w:val="24"/>
        </w:rPr>
        <w:t>小组规定时间内进行二轮报价的（不限于二轮报价）的，视同我方上一轮投标报价为最终报价。</w:t>
      </w:r>
    </w:p>
    <w:p w14:paraId="4A494C2C">
      <w:pPr>
        <w:pStyle w:val="3"/>
        <w:spacing w:before="188" w:line="288" w:lineRule="auto"/>
        <w:ind w:left="40" w:right="92" w:firstLine="492"/>
        <w:rPr>
          <w:color w:val="auto"/>
          <w:spacing w:val="-3"/>
          <w:sz w:val="24"/>
          <w:szCs w:val="24"/>
        </w:rPr>
      </w:pPr>
      <w:r>
        <w:rPr>
          <w:color w:val="auto"/>
          <w:spacing w:val="-3"/>
          <w:sz w:val="24"/>
          <w:szCs w:val="24"/>
        </w:rPr>
        <w:t>11.我方同意</w:t>
      </w:r>
      <w:r>
        <w:rPr>
          <w:rFonts w:hint="eastAsia"/>
          <w:color w:val="auto"/>
          <w:spacing w:val="-3"/>
          <w:sz w:val="24"/>
          <w:szCs w:val="24"/>
          <w:lang w:eastAsia="zh-CN"/>
        </w:rPr>
        <w:t>采购</w:t>
      </w:r>
      <w:r>
        <w:rPr>
          <w:color w:val="auto"/>
          <w:spacing w:val="-3"/>
          <w:sz w:val="24"/>
          <w:szCs w:val="24"/>
        </w:rPr>
        <w:t>文件规定的付款方式及结算方式。</w:t>
      </w:r>
    </w:p>
    <w:p w14:paraId="52226D42">
      <w:pPr>
        <w:pStyle w:val="3"/>
        <w:spacing w:before="188" w:line="288" w:lineRule="auto"/>
        <w:ind w:left="40" w:right="92" w:firstLine="492"/>
        <w:rPr>
          <w:color w:val="auto"/>
          <w:spacing w:val="-3"/>
          <w:sz w:val="24"/>
          <w:szCs w:val="24"/>
        </w:rPr>
      </w:pPr>
      <w:r>
        <w:rPr>
          <w:color w:val="auto"/>
          <w:spacing w:val="-3"/>
          <w:sz w:val="24"/>
          <w:szCs w:val="24"/>
        </w:rPr>
        <w:t>12.在你方和我方进行合同</w:t>
      </w:r>
      <w:r>
        <w:rPr>
          <w:rFonts w:hint="eastAsia"/>
          <w:color w:val="auto"/>
          <w:spacing w:val="-3"/>
          <w:sz w:val="24"/>
          <w:szCs w:val="24"/>
          <w:lang w:eastAsia="zh-CN"/>
        </w:rPr>
        <w:t>采购</w:t>
      </w:r>
      <w:r>
        <w:rPr>
          <w:color w:val="auto"/>
          <w:spacing w:val="-3"/>
          <w:sz w:val="24"/>
          <w:szCs w:val="24"/>
        </w:rPr>
        <w:t>之前，我方将按照响应文件中填报人员及</w:t>
      </w:r>
      <w:r>
        <w:rPr>
          <w:rFonts w:hint="eastAsia"/>
          <w:color w:val="auto"/>
          <w:spacing w:val="-3"/>
          <w:sz w:val="24"/>
          <w:szCs w:val="24"/>
          <w:lang w:eastAsia="zh-CN"/>
        </w:rPr>
        <w:t>采购</w:t>
      </w:r>
      <w:r>
        <w:rPr>
          <w:color w:val="auto"/>
          <w:spacing w:val="-3"/>
          <w:sz w:val="24"/>
          <w:szCs w:val="24"/>
        </w:rPr>
        <w:t>文件提出的最低要求填报派驻本标段的其他管理和技术人员及主要机械设备，经你方审批后作为派驻本标段的项目管理机构主要人员和主要设备且不进行更换。我方承诺除非</w:t>
      </w:r>
      <w:r>
        <w:rPr>
          <w:rFonts w:hint="eastAsia"/>
          <w:color w:val="auto"/>
          <w:spacing w:val="-3"/>
          <w:sz w:val="24"/>
          <w:szCs w:val="24"/>
          <w:lang w:eastAsia="zh-CN"/>
        </w:rPr>
        <w:t>采购</w:t>
      </w:r>
      <w:r>
        <w:rPr>
          <w:color w:val="auto"/>
          <w:spacing w:val="-3"/>
          <w:sz w:val="24"/>
          <w:szCs w:val="24"/>
        </w:rPr>
        <w:t>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7CDA525">
      <w:pPr>
        <w:pStyle w:val="3"/>
        <w:spacing w:before="187" w:line="222" w:lineRule="auto"/>
        <w:rPr>
          <w:color w:val="auto"/>
          <w:sz w:val="24"/>
          <w:szCs w:val="24"/>
        </w:rPr>
      </w:pPr>
      <w:r>
        <w:rPr>
          <w:color w:val="auto"/>
          <w:sz w:val="24"/>
          <w:szCs w:val="24"/>
        </w:rPr>
        <w:t>13.与本</w:t>
      </w:r>
      <w:r>
        <w:rPr>
          <w:rFonts w:hint="eastAsia"/>
          <w:color w:val="auto"/>
          <w:sz w:val="24"/>
          <w:szCs w:val="24"/>
          <w:lang w:eastAsia="zh-CN"/>
        </w:rPr>
        <w:t>采购</w:t>
      </w:r>
      <w:r>
        <w:rPr>
          <w:color w:val="auto"/>
          <w:sz w:val="24"/>
          <w:szCs w:val="24"/>
        </w:rPr>
        <w:t>有关的通讯地址：</w:t>
      </w:r>
      <w:r>
        <w:rPr>
          <w:color w:val="auto"/>
          <w:sz w:val="24"/>
          <w:szCs w:val="24"/>
          <w:u w:val="single" w:color="auto"/>
        </w:rPr>
        <w:t xml:space="preserve">         </w:t>
      </w:r>
      <w:r>
        <w:rPr>
          <w:color w:val="auto"/>
          <w:spacing w:val="-1"/>
          <w:sz w:val="24"/>
          <w:szCs w:val="24"/>
          <w:u w:val="single" w:color="auto"/>
        </w:rPr>
        <w:t xml:space="preserve">                 </w:t>
      </w:r>
    </w:p>
    <w:p w14:paraId="637A867C">
      <w:pPr>
        <w:spacing w:line="222" w:lineRule="auto"/>
        <w:rPr>
          <w:color w:val="auto"/>
          <w:sz w:val="24"/>
          <w:szCs w:val="24"/>
        </w:rPr>
        <w:sectPr>
          <w:headerReference r:id="rId13" w:type="default"/>
          <w:footerReference r:id="rId14" w:type="default"/>
          <w:pgSz w:w="11909" w:h="16834"/>
          <w:pgMar w:top="1174" w:right="1693" w:bottom="1227" w:left="1773" w:header="812" w:footer="996" w:gutter="0"/>
          <w:pgNumType w:fmt="decimal"/>
          <w:cols w:space="720" w:num="1"/>
        </w:sectPr>
      </w:pPr>
    </w:p>
    <w:p w14:paraId="16E60334">
      <w:pPr>
        <w:spacing w:line="308" w:lineRule="auto"/>
        <w:rPr>
          <w:rFonts w:ascii="Arial"/>
          <w:color w:val="auto"/>
          <w:sz w:val="21"/>
        </w:rPr>
      </w:pPr>
    </w:p>
    <w:p w14:paraId="183DA753">
      <w:pPr>
        <w:pStyle w:val="3"/>
        <w:spacing w:before="78" w:line="222" w:lineRule="auto"/>
        <w:ind w:left="517"/>
        <w:rPr>
          <w:color w:val="auto"/>
          <w:sz w:val="24"/>
          <w:szCs w:val="24"/>
        </w:rPr>
      </w:pPr>
      <w:r>
        <w:rPr>
          <w:color w:val="auto"/>
          <w:sz w:val="24"/>
          <w:szCs w:val="24"/>
        </w:rPr>
        <w:t>投标人电子签章：</w:t>
      </w:r>
      <w:r>
        <w:rPr>
          <w:color w:val="auto"/>
          <w:spacing w:val="-93"/>
          <w:sz w:val="24"/>
          <w:szCs w:val="24"/>
        </w:rPr>
        <w:t xml:space="preserve"> </w:t>
      </w:r>
      <w:r>
        <w:rPr>
          <w:color w:val="auto"/>
          <w:sz w:val="24"/>
          <w:szCs w:val="24"/>
          <w:u w:val="single" w:color="auto"/>
        </w:rPr>
        <w:t xml:space="preserve">                   </w:t>
      </w:r>
    </w:p>
    <w:p w14:paraId="086E023B">
      <w:pPr>
        <w:pStyle w:val="3"/>
        <w:spacing w:before="172" w:line="224" w:lineRule="auto"/>
        <w:ind w:left="556"/>
        <w:rPr>
          <w:color w:val="auto"/>
          <w:sz w:val="24"/>
          <w:szCs w:val="24"/>
        </w:rPr>
      </w:pPr>
      <w:r>
        <w:rPr>
          <w:color w:val="auto"/>
          <w:spacing w:val="-17"/>
          <w:sz w:val="24"/>
          <w:szCs w:val="24"/>
        </w:rPr>
        <w:t>日</w:t>
      </w:r>
      <w:r>
        <w:rPr>
          <w:color w:val="auto"/>
          <w:spacing w:val="5"/>
          <w:sz w:val="24"/>
          <w:szCs w:val="24"/>
        </w:rPr>
        <w:t xml:space="preserve">    </w:t>
      </w:r>
      <w:r>
        <w:rPr>
          <w:color w:val="auto"/>
          <w:spacing w:val="-17"/>
          <w:sz w:val="24"/>
          <w:szCs w:val="24"/>
        </w:rPr>
        <w:t>期：</w:t>
      </w:r>
      <w:r>
        <w:rPr>
          <w:color w:val="auto"/>
          <w:sz w:val="24"/>
          <w:szCs w:val="24"/>
          <w:u w:val="single" w:color="auto"/>
        </w:rPr>
        <w:t xml:space="preserve">                      </w:t>
      </w:r>
    </w:p>
    <w:p w14:paraId="66676217">
      <w:pPr>
        <w:spacing w:line="224" w:lineRule="auto"/>
        <w:rPr>
          <w:color w:val="auto"/>
          <w:sz w:val="24"/>
          <w:szCs w:val="24"/>
        </w:rPr>
        <w:sectPr>
          <w:headerReference r:id="rId15" w:type="default"/>
          <w:footerReference r:id="rId16" w:type="default"/>
          <w:pgSz w:w="11909" w:h="16834"/>
          <w:pgMar w:top="1174" w:right="1758" w:bottom="1227" w:left="1773" w:header="812" w:footer="996" w:gutter="0"/>
          <w:pgNumType w:fmt="decimal"/>
          <w:cols w:space="720" w:num="1"/>
        </w:sectPr>
      </w:pPr>
    </w:p>
    <w:p w14:paraId="0D088ABC">
      <w:pPr>
        <w:widowControl/>
        <w:kinsoku w:val="0"/>
        <w:autoSpaceDE w:val="0"/>
        <w:autoSpaceDN w:val="0"/>
        <w:adjustRightInd w:val="0"/>
        <w:snapToGrid w:val="0"/>
        <w:spacing w:line="340" w:lineRule="auto"/>
        <w:jc w:val="left"/>
        <w:textAlignment w:val="baseline"/>
        <w:rPr>
          <w:rFonts w:ascii="Arial" w:hAnsi="Arial" w:eastAsia="Arial" w:cs="Arial"/>
          <w:snapToGrid w:val="0"/>
          <w:color w:val="auto"/>
          <w:kern w:val="0"/>
          <w:sz w:val="21"/>
          <w:szCs w:val="21"/>
          <w:lang w:eastAsia="en-US"/>
        </w:rPr>
      </w:pPr>
    </w:p>
    <w:p w14:paraId="463A5AEE">
      <w:pPr>
        <w:kinsoku w:val="0"/>
        <w:autoSpaceDE w:val="0"/>
        <w:autoSpaceDN w:val="0"/>
        <w:adjustRightInd w:val="0"/>
        <w:snapToGrid w:val="0"/>
        <w:spacing w:before="78" w:line="219" w:lineRule="auto"/>
        <w:ind w:left="3590"/>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eastAsia="宋体" w:cs="宋体"/>
          <w:b/>
          <w:bCs/>
          <w:snapToGrid w:val="0"/>
          <w:color w:val="auto"/>
          <w:spacing w:val="-4"/>
          <w:kern w:val="0"/>
          <w:sz w:val="24"/>
          <w:szCs w:val="24"/>
          <w:lang w:val="en-US" w:eastAsia="zh-CN" w:bidi="ar-SA"/>
        </w:rPr>
        <w:t>四</w:t>
      </w:r>
      <w:r>
        <w:rPr>
          <w:rFonts w:ascii="宋体" w:hAnsi="宋体" w:eastAsia="宋体" w:cs="宋体"/>
          <w:b/>
          <w:bCs/>
          <w:snapToGrid w:val="0"/>
          <w:color w:val="auto"/>
          <w:spacing w:val="-4"/>
          <w:kern w:val="0"/>
          <w:sz w:val="24"/>
          <w:szCs w:val="24"/>
          <w:lang w:val="en-US" w:eastAsia="en-US" w:bidi="ar-SA"/>
        </w:rPr>
        <w:t>、授权书</w:t>
      </w:r>
    </w:p>
    <w:p w14:paraId="3EA604E6">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70AB1FA4">
      <w:pPr>
        <w:widowControl/>
        <w:kinsoku w:val="0"/>
        <w:autoSpaceDE w:val="0"/>
        <w:autoSpaceDN w:val="0"/>
        <w:adjustRightInd w:val="0"/>
        <w:snapToGrid w:val="0"/>
        <w:spacing w:line="244" w:lineRule="auto"/>
        <w:jc w:val="left"/>
        <w:textAlignment w:val="baseline"/>
        <w:rPr>
          <w:rFonts w:ascii="Arial" w:hAnsi="Arial" w:eastAsia="Arial" w:cs="Arial"/>
          <w:snapToGrid w:val="0"/>
          <w:color w:val="auto"/>
          <w:kern w:val="0"/>
          <w:sz w:val="21"/>
          <w:szCs w:val="21"/>
          <w:lang w:eastAsia="en-US"/>
        </w:rPr>
      </w:pPr>
    </w:p>
    <w:p w14:paraId="3A8265BF">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left"/>
        <w:textAlignment w:val="baseline"/>
        <w:rPr>
          <w:rFonts w:ascii="宋体" w:hAnsi="宋体" w:eastAsia="宋体" w:cs="宋体"/>
          <w:snapToGrid w:val="0"/>
          <w:color w:val="auto"/>
          <w:spacing w:val="-2"/>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本授权书声明：</w:t>
      </w:r>
      <w:r>
        <w:rPr>
          <w:rFonts w:ascii="宋体" w:hAnsi="宋体" w:eastAsia="宋体" w:cs="宋体"/>
          <w:snapToGrid w:val="0"/>
          <w:color w:val="auto"/>
          <w:spacing w:val="-2"/>
          <w:kern w:val="0"/>
          <w:sz w:val="24"/>
          <w:szCs w:val="24"/>
          <w:u w:val="thick"/>
          <w:lang w:val="en-US" w:eastAsia="en-US" w:bidi="ar-SA"/>
        </w:rPr>
        <w:t xml:space="preserve">           </w:t>
      </w:r>
      <w:r>
        <w:rPr>
          <w:rFonts w:ascii="宋体" w:hAnsi="宋体" w:eastAsia="宋体" w:cs="宋体"/>
          <w:snapToGrid w:val="0"/>
          <w:color w:val="auto"/>
          <w:spacing w:val="-2"/>
          <w:kern w:val="0"/>
          <w:sz w:val="24"/>
          <w:szCs w:val="24"/>
          <w:lang w:val="en-US" w:eastAsia="en-US" w:bidi="ar-SA"/>
        </w:rPr>
        <w:t>（</w:t>
      </w:r>
      <w:r>
        <w:rPr>
          <w:rFonts w:hint="eastAsia" w:ascii="宋体" w:hAnsi="宋体" w:cs="宋体"/>
          <w:snapToGrid w:val="0"/>
          <w:color w:val="auto"/>
          <w:spacing w:val="-2"/>
          <w:kern w:val="0"/>
          <w:sz w:val="24"/>
          <w:szCs w:val="24"/>
          <w:lang w:val="en-US" w:eastAsia="zh-CN" w:bidi="ar-SA"/>
        </w:rPr>
        <w:t>供应商</w:t>
      </w:r>
      <w:r>
        <w:rPr>
          <w:rFonts w:ascii="宋体" w:hAnsi="宋体" w:eastAsia="宋体" w:cs="宋体"/>
          <w:snapToGrid w:val="0"/>
          <w:color w:val="auto"/>
          <w:spacing w:val="-2"/>
          <w:kern w:val="0"/>
          <w:sz w:val="24"/>
          <w:szCs w:val="24"/>
          <w:lang w:val="en-US" w:eastAsia="en-US" w:bidi="ar-SA"/>
        </w:rPr>
        <w:t>名称）授权</w:t>
      </w:r>
      <w:r>
        <w:rPr>
          <w:rFonts w:ascii="宋体" w:hAnsi="宋体" w:eastAsia="宋体" w:cs="宋体"/>
          <w:snapToGrid w:val="0"/>
          <w:color w:val="auto"/>
          <w:spacing w:val="-2"/>
          <w:kern w:val="0"/>
          <w:sz w:val="24"/>
          <w:szCs w:val="24"/>
          <w:u w:val="thick"/>
          <w:lang w:val="en-US" w:eastAsia="en-US" w:bidi="ar-SA"/>
        </w:rPr>
        <w:t xml:space="preserve">        </w:t>
      </w:r>
      <w:r>
        <w:rPr>
          <w:rFonts w:ascii="宋体" w:hAnsi="宋体" w:eastAsia="宋体" w:cs="宋体"/>
          <w:snapToGrid w:val="0"/>
          <w:color w:val="auto"/>
          <w:spacing w:val="-2"/>
          <w:kern w:val="0"/>
          <w:sz w:val="24"/>
          <w:szCs w:val="24"/>
          <w:lang w:val="en-US" w:eastAsia="en-US" w:bidi="ar-SA"/>
        </w:rPr>
        <w:t>（供应商授权代表姓名）代表我方参加本项目采购活动，全权代表我方处理</w:t>
      </w:r>
      <w:r>
        <w:rPr>
          <w:rFonts w:hint="eastAsia" w:ascii="宋体" w:hAnsi="宋体" w:cs="宋体"/>
          <w:snapToGrid w:val="0"/>
          <w:color w:val="auto"/>
          <w:spacing w:val="-2"/>
          <w:kern w:val="0"/>
          <w:sz w:val="24"/>
          <w:szCs w:val="24"/>
          <w:lang w:val="en-US" w:eastAsia="zh-CN" w:bidi="ar-SA"/>
        </w:rPr>
        <w:t>采购</w:t>
      </w:r>
      <w:r>
        <w:rPr>
          <w:rFonts w:ascii="宋体" w:hAnsi="宋体" w:eastAsia="宋体" w:cs="宋体"/>
          <w:snapToGrid w:val="0"/>
          <w:color w:val="auto"/>
          <w:spacing w:val="-2"/>
          <w:kern w:val="0"/>
          <w:sz w:val="24"/>
          <w:szCs w:val="24"/>
          <w:lang w:val="en-US" w:eastAsia="en-US" w:bidi="ar-SA"/>
        </w:rPr>
        <w:t>过程的一切事宜， 包括但不限于：提交响应文件、参与</w:t>
      </w:r>
      <w:r>
        <w:rPr>
          <w:rFonts w:hint="eastAsia" w:ascii="宋体" w:hAnsi="宋体" w:cs="宋体"/>
          <w:snapToGrid w:val="0"/>
          <w:color w:val="auto"/>
          <w:spacing w:val="-2"/>
          <w:kern w:val="0"/>
          <w:sz w:val="24"/>
          <w:szCs w:val="24"/>
          <w:lang w:val="en-US" w:eastAsia="zh-CN" w:bidi="ar-SA"/>
        </w:rPr>
        <w:t>采购</w:t>
      </w:r>
      <w:r>
        <w:rPr>
          <w:rFonts w:ascii="宋体" w:hAnsi="宋体" w:eastAsia="宋体" w:cs="宋体"/>
          <w:snapToGrid w:val="0"/>
          <w:color w:val="auto"/>
          <w:spacing w:val="-2"/>
          <w:kern w:val="0"/>
          <w:sz w:val="24"/>
          <w:szCs w:val="24"/>
          <w:lang w:val="en-US" w:eastAsia="en-US" w:bidi="ar-SA"/>
        </w:rPr>
        <w:t>、签约等。供应商授权代表在采购活动过程中所签署的一切文件和处理与之有关的一切事务，本公司均予以认可并对此 承担责任。供应商授权代表无转委托权。特此授权。</w:t>
      </w:r>
    </w:p>
    <w:p w14:paraId="2A69659B">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72" w:firstLineChars="200"/>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本授权书自出具之日起生效。 授权代表身份证明扫</w:t>
      </w:r>
      <w:r>
        <w:rPr>
          <w:rFonts w:ascii="宋体" w:hAnsi="宋体" w:eastAsia="宋体" w:cs="宋体"/>
          <w:snapToGrid w:val="0"/>
          <w:color w:val="auto"/>
          <w:spacing w:val="-5"/>
          <w:kern w:val="0"/>
          <w:sz w:val="24"/>
          <w:szCs w:val="24"/>
          <w:lang w:val="en-US" w:eastAsia="en-US" w:bidi="ar-SA"/>
        </w:rPr>
        <w:t>描件：</w:t>
      </w:r>
    </w:p>
    <w:p w14:paraId="400B48B3">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1D07DE3F">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0AF4460C">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7B840050">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184D6FC9">
      <w:pPr>
        <w:keepNext w:val="0"/>
        <w:keepLines w:val="0"/>
        <w:pageBreakBefore w:val="0"/>
        <w:kinsoku w:val="0"/>
        <w:wordWrap/>
        <w:overflowPunct/>
        <w:topLinePunct w:val="0"/>
        <w:autoSpaceDE w:val="0"/>
        <w:autoSpaceDN w:val="0"/>
        <w:bidi w:val="0"/>
        <w:adjustRightInd w:val="0"/>
        <w:snapToGrid w:val="0"/>
        <w:spacing w:before="0" w:line="360" w:lineRule="auto"/>
        <w:ind w:left="0" w:right="0" w:firstLine="420" w:firstLineChars="200"/>
        <w:jc w:val="left"/>
        <w:textAlignment w:val="baseline"/>
        <w:rPr>
          <w:rFonts w:ascii="Arial" w:hAnsi="Arial" w:eastAsia="Arial" w:cs="Arial"/>
          <w:snapToGrid w:val="0"/>
          <w:color w:val="auto"/>
          <w:kern w:val="0"/>
          <w:sz w:val="21"/>
          <w:szCs w:val="21"/>
          <w:lang w:eastAsia="en-US"/>
        </w:rPr>
      </w:pPr>
    </w:p>
    <w:p w14:paraId="7D928DFB">
      <w:pPr>
        <w:widowControl/>
        <w:kinsoku w:val="0"/>
        <w:autoSpaceDE w:val="0"/>
        <w:autoSpaceDN w:val="0"/>
        <w:adjustRightInd w:val="0"/>
        <w:snapToGrid w:val="0"/>
        <w:spacing w:line="259" w:lineRule="auto"/>
        <w:jc w:val="left"/>
        <w:textAlignment w:val="baseline"/>
        <w:rPr>
          <w:rFonts w:ascii="Arial" w:hAnsi="Arial" w:eastAsia="Arial" w:cs="Arial"/>
          <w:snapToGrid w:val="0"/>
          <w:color w:val="auto"/>
          <w:kern w:val="0"/>
          <w:sz w:val="21"/>
          <w:szCs w:val="21"/>
          <w:lang w:eastAsia="en-US"/>
        </w:rPr>
      </w:pPr>
    </w:p>
    <w:p w14:paraId="54DB4D47">
      <w:pPr>
        <w:widowControl/>
        <w:kinsoku w:val="0"/>
        <w:autoSpaceDE w:val="0"/>
        <w:autoSpaceDN w:val="0"/>
        <w:adjustRightInd w:val="0"/>
        <w:snapToGrid w:val="0"/>
        <w:spacing w:line="260" w:lineRule="auto"/>
        <w:jc w:val="left"/>
        <w:textAlignment w:val="baseline"/>
        <w:rPr>
          <w:rFonts w:ascii="Arial" w:hAnsi="Arial" w:eastAsia="Arial" w:cs="Arial"/>
          <w:snapToGrid w:val="0"/>
          <w:color w:val="auto"/>
          <w:kern w:val="0"/>
          <w:sz w:val="21"/>
          <w:szCs w:val="21"/>
          <w:lang w:eastAsia="en-US"/>
        </w:rPr>
      </w:pPr>
    </w:p>
    <w:p w14:paraId="6B0E281B">
      <w:pPr>
        <w:kinsoku w:val="0"/>
        <w:autoSpaceDE w:val="0"/>
        <w:autoSpaceDN w:val="0"/>
        <w:adjustRightInd w:val="0"/>
        <w:snapToGrid w:val="0"/>
        <w:spacing w:before="78" w:line="219" w:lineRule="auto"/>
        <w:ind w:left="51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
          <w:kern w:val="0"/>
          <w:sz w:val="24"/>
          <w:szCs w:val="24"/>
          <w:lang w:val="en-US" w:eastAsia="en-US" w:bidi="ar-SA"/>
        </w:rPr>
        <w:t>授权代表联系方式</w:t>
      </w:r>
      <w:r>
        <w:rPr>
          <w:rFonts w:ascii="宋体" w:hAnsi="宋体" w:eastAsia="宋体" w:cs="宋体"/>
          <w:snapToGrid w:val="0"/>
          <w:color w:val="auto"/>
          <w:spacing w:val="3"/>
          <w:kern w:val="0"/>
          <w:sz w:val="24"/>
          <w:szCs w:val="24"/>
          <w:lang w:val="en-US" w:eastAsia="en-US" w:bidi="ar-SA"/>
        </w:rPr>
        <w:t>：</w:t>
      </w:r>
      <w:r>
        <w:rPr>
          <w:rFonts w:ascii="宋体" w:hAnsi="宋体" w:eastAsia="宋体" w:cs="宋体"/>
          <w:snapToGrid w:val="0"/>
          <w:color w:val="auto"/>
          <w:spacing w:val="13"/>
          <w:kern w:val="0"/>
          <w:sz w:val="24"/>
          <w:szCs w:val="24"/>
          <w:u w:val="single" w:color="auto"/>
          <w:lang w:val="en-US" w:eastAsia="en-US" w:bidi="ar-SA"/>
        </w:rPr>
        <w:t xml:space="preserve">         </w:t>
      </w:r>
      <w:r>
        <w:rPr>
          <w:rFonts w:ascii="宋体" w:hAnsi="宋体" w:eastAsia="宋体" w:cs="宋体"/>
          <w:snapToGrid w:val="0"/>
          <w:color w:val="auto"/>
          <w:spacing w:val="3"/>
          <w:kern w:val="0"/>
          <w:sz w:val="24"/>
          <w:szCs w:val="24"/>
          <w:u w:val="single" w:color="auto"/>
          <w:lang w:val="en-US" w:eastAsia="en-US" w:bidi="ar-SA"/>
        </w:rPr>
        <w:t>（</w:t>
      </w:r>
      <w:r>
        <w:rPr>
          <w:rFonts w:ascii="宋体" w:hAnsi="宋体" w:eastAsia="宋体" w:cs="宋体"/>
          <w:snapToGrid w:val="0"/>
          <w:color w:val="auto"/>
          <w:spacing w:val="-1"/>
          <w:kern w:val="0"/>
          <w:sz w:val="24"/>
          <w:szCs w:val="24"/>
          <w:u w:val="single" w:color="auto"/>
          <w:lang w:val="en-US" w:eastAsia="en-US" w:bidi="ar-SA"/>
        </w:rPr>
        <w:t>请填写手机号码）</w:t>
      </w:r>
    </w:p>
    <w:p w14:paraId="464DE6CD">
      <w:pPr>
        <w:widowControl/>
        <w:kinsoku w:val="0"/>
        <w:autoSpaceDE w:val="0"/>
        <w:autoSpaceDN w:val="0"/>
        <w:adjustRightInd w:val="0"/>
        <w:snapToGrid w:val="0"/>
        <w:spacing w:line="323" w:lineRule="auto"/>
        <w:jc w:val="left"/>
        <w:textAlignment w:val="baseline"/>
        <w:rPr>
          <w:rFonts w:ascii="Arial" w:hAnsi="Arial" w:eastAsia="Arial" w:cs="Arial"/>
          <w:snapToGrid w:val="0"/>
          <w:color w:val="auto"/>
          <w:kern w:val="0"/>
          <w:sz w:val="21"/>
          <w:szCs w:val="21"/>
          <w:lang w:eastAsia="en-US"/>
        </w:rPr>
      </w:pPr>
    </w:p>
    <w:p w14:paraId="27F8007C">
      <w:pPr>
        <w:widowControl/>
        <w:kinsoku w:val="0"/>
        <w:autoSpaceDE w:val="0"/>
        <w:autoSpaceDN w:val="0"/>
        <w:adjustRightInd w:val="0"/>
        <w:snapToGrid w:val="0"/>
        <w:spacing w:line="323" w:lineRule="auto"/>
        <w:jc w:val="left"/>
        <w:textAlignment w:val="baseline"/>
        <w:rPr>
          <w:rFonts w:ascii="Arial" w:hAnsi="Arial" w:eastAsia="Arial" w:cs="Arial"/>
          <w:snapToGrid w:val="0"/>
          <w:color w:val="auto"/>
          <w:kern w:val="0"/>
          <w:sz w:val="21"/>
          <w:szCs w:val="21"/>
          <w:lang w:eastAsia="en-US"/>
        </w:rPr>
      </w:pPr>
    </w:p>
    <w:p w14:paraId="15D4C0B9">
      <w:pPr>
        <w:kinsoku w:val="0"/>
        <w:autoSpaceDE w:val="0"/>
        <w:autoSpaceDN w:val="0"/>
        <w:adjustRightInd w:val="0"/>
        <w:snapToGrid w:val="0"/>
        <w:spacing w:before="78" w:line="220" w:lineRule="auto"/>
        <w:ind w:left="39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8"/>
          <w:kern w:val="0"/>
          <w:sz w:val="24"/>
          <w:szCs w:val="24"/>
          <w:lang w:val="en-US" w:eastAsia="en-US" w:bidi="ar-SA"/>
        </w:rPr>
        <w:t>特此声明。</w:t>
      </w:r>
    </w:p>
    <w:p w14:paraId="64C2DD74">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eastAsia="en-US"/>
        </w:rPr>
      </w:pPr>
    </w:p>
    <w:p w14:paraId="127EAAFF">
      <w:pPr>
        <w:widowControl/>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eastAsia="en-US"/>
        </w:rPr>
      </w:pPr>
    </w:p>
    <w:p w14:paraId="7602E3B0">
      <w:pPr>
        <w:kinsoku w:val="0"/>
        <w:autoSpaceDE w:val="0"/>
        <w:autoSpaceDN w:val="0"/>
        <w:adjustRightInd w:val="0"/>
        <w:snapToGrid w:val="0"/>
        <w:spacing w:before="79" w:line="219" w:lineRule="auto"/>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cs="宋体"/>
          <w:snapToGrid w:val="0"/>
          <w:color w:val="auto"/>
          <w:spacing w:val="-2"/>
          <w:kern w:val="0"/>
          <w:sz w:val="24"/>
          <w:szCs w:val="24"/>
          <w:lang w:val="en-US" w:eastAsia="zh-CN" w:bidi="ar-SA"/>
        </w:rPr>
        <w:t>供应商</w:t>
      </w:r>
      <w:r>
        <w:rPr>
          <w:rFonts w:ascii="宋体" w:hAnsi="宋体" w:eastAsia="宋体" w:cs="宋体"/>
          <w:snapToGrid w:val="0"/>
          <w:color w:val="auto"/>
          <w:spacing w:val="-2"/>
          <w:kern w:val="0"/>
          <w:sz w:val="24"/>
          <w:szCs w:val="24"/>
          <w:lang w:val="en-US" w:eastAsia="en-US" w:bidi="ar-SA"/>
        </w:rPr>
        <w:t>签章：</w:t>
      </w:r>
      <w:r>
        <w:rPr>
          <w:rFonts w:ascii="宋体" w:hAnsi="宋体" w:eastAsia="宋体" w:cs="宋体"/>
          <w:snapToGrid w:val="0"/>
          <w:color w:val="auto"/>
          <w:kern w:val="0"/>
          <w:sz w:val="24"/>
          <w:szCs w:val="24"/>
          <w:u w:val="single" w:color="auto"/>
          <w:lang w:val="en-US" w:eastAsia="en-US" w:bidi="ar-SA"/>
        </w:rPr>
        <w:t xml:space="preserve">                     </w:t>
      </w:r>
    </w:p>
    <w:p w14:paraId="67D3E1B8">
      <w:pPr>
        <w:kinsoku w:val="0"/>
        <w:autoSpaceDE w:val="0"/>
        <w:autoSpaceDN w:val="0"/>
        <w:adjustRightInd w:val="0"/>
        <w:snapToGrid w:val="0"/>
        <w:spacing w:before="184" w:line="220" w:lineRule="auto"/>
        <w:ind w:left="7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1"/>
          <w:kern w:val="0"/>
          <w:sz w:val="24"/>
          <w:szCs w:val="24"/>
          <w:lang w:val="en-US" w:eastAsia="en-US" w:bidi="ar-SA"/>
        </w:rPr>
        <w:t>日           期：</w:t>
      </w:r>
      <w:r>
        <w:rPr>
          <w:rFonts w:ascii="宋体" w:hAnsi="宋体" w:eastAsia="宋体" w:cs="宋体"/>
          <w:snapToGrid w:val="0"/>
          <w:color w:val="auto"/>
          <w:spacing w:val="-11"/>
          <w:kern w:val="0"/>
          <w:sz w:val="24"/>
          <w:szCs w:val="24"/>
          <w:u w:val="single" w:color="auto"/>
          <w:lang w:val="en-US" w:eastAsia="en-US" w:bidi="ar-SA"/>
        </w:rPr>
        <w:t xml:space="preserve">       </w:t>
      </w:r>
      <w:r>
        <w:rPr>
          <w:rFonts w:ascii="宋体" w:hAnsi="宋体" w:eastAsia="宋体" w:cs="宋体"/>
          <w:snapToGrid w:val="0"/>
          <w:color w:val="auto"/>
          <w:spacing w:val="-12"/>
          <w:kern w:val="0"/>
          <w:sz w:val="24"/>
          <w:szCs w:val="24"/>
          <w:u w:val="single" w:color="auto"/>
          <w:lang w:val="en-US" w:eastAsia="en-US" w:bidi="ar-SA"/>
        </w:rPr>
        <w:t xml:space="preserve">               </w:t>
      </w:r>
    </w:p>
    <w:p w14:paraId="57C6EBC0">
      <w:pPr>
        <w:widowControl/>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lang w:eastAsia="en-US"/>
        </w:rPr>
      </w:pPr>
    </w:p>
    <w:p w14:paraId="0668DA89">
      <w:pPr>
        <w:widowControl/>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lang w:eastAsia="en-US"/>
        </w:rPr>
      </w:pPr>
    </w:p>
    <w:p w14:paraId="4190F506">
      <w:pPr>
        <w:widowControl/>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lang w:eastAsia="en-US"/>
        </w:rPr>
      </w:pPr>
    </w:p>
    <w:p w14:paraId="161E94D1">
      <w:pPr>
        <w:kinsoku w:val="0"/>
        <w:autoSpaceDE w:val="0"/>
        <w:autoSpaceDN w:val="0"/>
        <w:adjustRightInd w:val="0"/>
        <w:snapToGrid w:val="0"/>
        <w:spacing w:before="78" w:line="224" w:lineRule="auto"/>
        <w:ind w:left="3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7"/>
          <w:kern w:val="0"/>
          <w:sz w:val="24"/>
          <w:szCs w:val="24"/>
          <w:lang w:val="en-US" w:eastAsia="en-US" w:bidi="ar-SA"/>
        </w:rPr>
        <w:t>注：</w:t>
      </w:r>
    </w:p>
    <w:p w14:paraId="067F7D73">
      <w:pPr>
        <w:kinsoku w:val="0"/>
        <w:autoSpaceDE w:val="0"/>
        <w:autoSpaceDN w:val="0"/>
        <w:adjustRightInd w:val="0"/>
        <w:snapToGrid w:val="0"/>
        <w:spacing w:before="175" w:line="219" w:lineRule="auto"/>
        <w:ind w:left="5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1.本项目只允许有唯一的</w:t>
      </w:r>
      <w:r>
        <w:rPr>
          <w:rFonts w:hint="eastAsia" w:ascii="宋体" w:hAnsi="宋体" w:eastAsia="宋体" w:cs="宋体"/>
          <w:snapToGrid w:val="0"/>
          <w:color w:val="auto"/>
          <w:spacing w:val="-2"/>
          <w:kern w:val="0"/>
          <w:sz w:val="24"/>
          <w:szCs w:val="24"/>
          <w:lang w:val="en-US" w:eastAsia="zh-CN" w:bidi="ar-SA"/>
        </w:rPr>
        <w:t>承包</w:t>
      </w:r>
      <w:r>
        <w:rPr>
          <w:rFonts w:ascii="宋体" w:hAnsi="宋体" w:eastAsia="宋体" w:cs="宋体"/>
          <w:snapToGrid w:val="0"/>
          <w:color w:val="auto"/>
          <w:spacing w:val="-2"/>
          <w:kern w:val="0"/>
          <w:sz w:val="24"/>
          <w:szCs w:val="24"/>
          <w:lang w:val="en-US" w:eastAsia="en-US" w:bidi="ar-SA"/>
        </w:rPr>
        <w:t>商</w:t>
      </w:r>
      <w:r>
        <w:rPr>
          <w:rFonts w:ascii="宋体" w:hAnsi="宋体" w:eastAsia="宋体" w:cs="宋体"/>
          <w:snapToGrid w:val="0"/>
          <w:color w:val="auto"/>
          <w:spacing w:val="-3"/>
          <w:kern w:val="0"/>
          <w:sz w:val="24"/>
          <w:szCs w:val="24"/>
          <w:lang w:val="en-US" w:eastAsia="en-US" w:bidi="ar-SA"/>
        </w:rPr>
        <w:t>商授权代表，提供身份证明扫描件；</w:t>
      </w:r>
    </w:p>
    <w:p w14:paraId="6A141E18">
      <w:pPr>
        <w:kinsoku w:val="0"/>
        <w:autoSpaceDE w:val="0"/>
        <w:autoSpaceDN w:val="0"/>
        <w:adjustRightInd w:val="0"/>
        <w:snapToGrid w:val="0"/>
        <w:spacing w:before="263" w:line="219" w:lineRule="auto"/>
        <w:ind w:left="41"/>
        <w:jc w:val="left"/>
        <w:textAlignment w:val="baseline"/>
        <w:rPr>
          <w:color w:val="auto"/>
          <w:sz w:val="24"/>
          <w:szCs w:val="24"/>
        </w:rPr>
        <w:sectPr>
          <w:footerReference r:id="rId17" w:type="default"/>
          <w:pgSz w:w="11905" w:h="16838"/>
          <w:pgMar w:top="1440" w:right="1083" w:bottom="1440" w:left="1083" w:header="862" w:footer="981" w:gutter="0"/>
          <w:pgNumType w:fmt="decimal"/>
          <w:cols w:space="720" w:num="1"/>
          <w:rtlGutter w:val="0"/>
          <w:docGrid w:linePitch="0" w:charSpace="0"/>
        </w:sectPr>
      </w:pPr>
      <w:r>
        <w:rPr>
          <w:rFonts w:ascii="宋体" w:hAnsi="宋体" w:eastAsia="宋体" w:cs="宋体"/>
          <w:snapToGrid w:val="0"/>
          <w:color w:val="auto"/>
          <w:spacing w:val="-2"/>
          <w:kern w:val="0"/>
          <w:sz w:val="24"/>
          <w:szCs w:val="24"/>
          <w:lang w:val="en-US" w:eastAsia="en-US" w:bidi="ar-SA"/>
        </w:rPr>
        <w:t>2.法定代表人参加</w:t>
      </w:r>
      <w:r>
        <w:rPr>
          <w:rFonts w:hint="eastAsia" w:ascii="宋体" w:hAnsi="宋体" w:cs="宋体"/>
          <w:snapToGrid w:val="0"/>
          <w:color w:val="auto"/>
          <w:spacing w:val="-2"/>
          <w:kern w:val="0"/>
          <w:sz w:val="24"/>
          <w:szCs w:val="24"/>
          <w:lang w:val="en-US" w:eastAsia="zh-CN" w:bidi="ar-SA"/>
        </w:rPr>
        <w:t>采购</w:t>
      </w:r>
      <w:r>
        <w:rPr>
          <w:rFonts w:ascii="宋体" w:hAnsi="宋体" w:eastAsia="宋体" w:cs="宋体"/>
          <w:snapToGrid w:val="0"/>
          <w:color w:val="auto"/>
          <w:spacing w:val="-2"/>
          <w:kern w:val="0"/>
          <w:sz w:val="24"/>
          <w:szCs w:val="24"/>
          <w:lang w:val="en-US" w:eastAsia="en-US" w:bidi="ar-SA"/>
        </w:rPr>
        <w:t>的无需提供授权书，仅提供身份证明扫描件</w:t>
      </w:r>
    </w:p>
    <w:p w14:paraId="4B32054C">
      <w:pPr>
        <w:kinsoku w:val="0"/>
        <w:autoSpaceDE w:val="0"/>
        <w:autoSpaceDN w:val="0"/>
        <w:adjustRightInd w:val="0"/>
        <w:snapToGrid w:val="0"/>
        <w:spacing w:before="78" w:line="219" w:lineRule="auto"/>
        <w:ind w:left="3590"/>
        <w:jc w:val="left"/>
        <w:textAlignment w:val="baseline"/>
        <w:rPr>
          <w:rFonts w:hint="default" w:ascii="宋体" w:hAnsi="宋体" w:eastAsia="宋体" w:cs="宋体"/>
          <w:snapToGrid w:val="0"/>
          <w:color w:val="auto"/>
          <w:kern w:val="0"/>
          <w:sz w:val="24"/>
          <w:szCs w:val="24"/>
          <w:lang w:val="en-US" w:eastAsia="zh-CN" w:bidi="ar-SA"/>
        </w:rPr>
      </w:pPr>
      <w:bookmarkStart w:id="0" w:name="bookmark15"/>
      <w:bookmarkEnd w:id="0"/>
      <w:r>
        <w:rPr>
          <w:rFonts w:hint="eastAsia" w:ascii="宋体" w:hAnsi="宋体" w:cs="宋体"/>
          <w:b/>
          <w:bCs/>
          <w:snapToGrid w:val="0"/>
          <w:color w:val="auto"/>
          <w:spacing w:val="-4"/>
          <w:kern w:val="0"/>
          <w:sz w:val="24"/>
          <w:szCs w:val="24"/>
          <w:lang w:val="en-US" w:eastAsia="zh-CN" w:bidi="ar-SA"/>
        </w:rPr>
        <w:t>五</w:t>
      </w:r>
      <w:r>
        <w:rPr>
          <w:rFonts w:ascii="宋体" w:hAnsi="宋体" w:eastAsia="宋体" w:cs="宋体"/>
          <w:b/>
          <w:bCs/>
          <w:snapToGrid w:val="0"/>
          <w:color w:val="auto"/>
          <w:spacing w:val="-4"/>
          <w:kern w:val="0"/>
          <w:sz w:val="24"/>
          <w:szCs w:val="24"/>
          <w:lang w:val="en-US" w:eastAsia="en-US" w:bidi="ar-SA"/>
        </w:rPr>
        <w:t>、</w:t>
      </w:r>
      <w:r>
        <w:rPr>
          <w:rFonts w:hint="eastAsia" w:ascii="宋体" w:hAnsi="宋体" w:cs="宋体"/>
          <w:b/>
          <w:bCs/>
          <w:snapToGrid w:val="0"/>
          <w:color w:val="auto"/>
          <w:spacing w:val="-4"/>
          <w:kern w:val="0"/>
          <w:sz w:val="24"/>
          <w:szCs w:val="24"/>
          <w:lang w:val="en-US" w:eastAsia="zh-CN" w:bidi="ar-SA"/>
        </w:rPr>
        <w:t>其它响应文件</w:t>
      </w:r>
    </w:p>
    <w:p w14:paraId="1A20677C">
      <w:pPr>
        <w:kinsoku w:val="0"/>
        <w:autoSpaceDE w:val="0"/>
        <w:autoSpaceDN w:val="0"/>
        <w:adjustRightInd w:val="0"/>
        <w:snapToGrid w:val="0"/>
        <w:spacing w:before="184" w:line="220" w:lineRule="auto"/>
        <w:jc w:val="left"/>
        <w:textAlignment w:val="baseline"/>
        <w:rPr>
          <w:color w:val="auto"/>
        </w:rPr>
      </w:pPr>
    </w:p>
    <w:p w14:paraId="02B036FC">
      <w:pPr>
        <w:pStyle w:val="3"/>
        <w:widowControl/>
        <w:ind w:left="0" w:leftChars="0" w:firstLine="480" w:firstLineChars="200"/>
        <w:rPr>
          <w:color w:val="auto"/>
        </w:rPr>
      </w:pPr>
    </w:p>
    <w:sectPr>
      <w:headerReference r:id="rId18" w:type="default"/>
      <w:footerReference r:id="rId19" w:type="default"/>
      <w:pgSz w:w="11905" w:h="16838"/>
      <w:pgMar w:top="1440" w:right="1083" w:bottom="1440" w:left="1083" w:header="862" w:footer="981" w:gutter="0"/>
      <w:pgNumType w:fmt="decimal"/>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17D755-78C5-44B7-A9AB-F875064E500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1D6A7BF-BBC0-4675-935F-5ECC1E90F6C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BB93C">
    <w:pPr>
      <w:pStyle w:val="13"/>
      <w:rPr>
        <w:lang w:val="en-US"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94358">
                          <w:pPr>
                            <w:pStyle w:val="1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994358">
                    <w:pPr>
                      <w:pStyle w:val="13"/>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3E61">
    <w:pPr>
      <w:pStyle w:val="13"/>
      <w:rPr>
        <w:lang w:val="en-US"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1EDC4F">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1EDC4F">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6F9AD">
    <w:pPr>
      <w:pStyle w:val="13"/>
      <w:rPr>
        <w:lang w:val="en-US"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44189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E44189F">
                    <w:pPr>
                      <w:pStyle w:val="1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B7B48">
    <w:pPr>
      <w:pStyle w:val="13"/>
      <w:rPr>
        <w:lang w:val="en-US" w:eastAsia="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EE5E59">
                          <w:pPr>
                            <w:pStyle w:val="1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AEE5E59">
                    <w:pPr>
                      <w:pStyle w:val="1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66F6">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C51D33">
                          <w:pPr>
                            <w:pStyle w:val="1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EC51D33">
                    <w:pPr>
                      <w:pStyle w:val="13"/>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7BCC7">
    <w:pPr>
      <w:pStyle w:val="3"/>
      <w:spacing w:line="226" w:lineRule="auto"/>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D0803">
                          <w:pPr>
                            <w:pStyle w:val="1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AAD0803">
                    <w:pPr>
                      <w:pStyle w:val="13"/>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9A43D">
    <w:pPr>
      <w:pStyle w:val="13"/>
      <w:rPr>
        <w:lang w:val="en-US"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DCF1AB">
                          <w:pPr>
                            <w:pStyle w:val="1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5DCF1AB">
                    <w:pPr>
                      <w:pStyle w:val="13"/>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8645">
    <w:pPr>
      <w:pStyle w:val="13"/>
      <w:rPr>
        <w:lang w:val="en-US"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7C2A78">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17C2A78">
                    <w:pPr>
                      <w:pStyle w:val="13"/>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62AC7">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FD76">
    <w:pPr>
      <w:rPr>
        <w:lang w:val="en-US"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4D50">
    <w:pPr>
      <w:kinsoku w:val="0"/>
      <w:autoSpaceDE w:val="0"/>
      <w:autoSpaceDN w:val="0"/>
      <w:adjustRightInd w:val="0"/>
      <w:snapToGrid w:val="0"/>
      <w:spacing w:before="16" w:line="219" w:lineRule="auto"/>
      <w:ind w:left="35"/>
      <w:jc w:val="left"/>
      <w:textAlignment w:val="baseline"/>
      <w:rPr>
        <w:rFonts w:ascii="宋体" w:hAnsi="宋体" w:eastAsia="宋体" w:cs="宋体"/>
        <w:snapToGrid w:val="0"/>
        <w:color w:val="000000"/>
        <w:kern w:val="0"/>
        <w:sz w:val="18"/>
        <w:szCs w:val="18"/>
        <w:lang w:val="en-US" w:eastAsia="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0353">
    <w:pPr>
      <w:kinsoku w:val="0"/>
      <w:autoSpaceDE w:val="0"/>
      <w:autoSpaceDN w:val="0"/>
      <w:adjustRightInd w:val="0"/>
      <w:snapToGrid w:val="0"/>
      <w:spacing w:before="16" w:line="219" w:lineRule="auto"/>
      <w:ind w:left="35"/>
      <w:jc w:val="left"/>
      <w:textAlignment w:val="baseline"/>
      <w:rPr>
        <w:rFonts w:ascii="宋体" w:hAnsi="宋体" w:eastAsia="宋体" w:cs="宋体"/>
        <w:snapToGrid w:val="0"/>
        <w:color w:val="000000"/>
        <w:kern w:val="0"/>
        <w:sz w:val="18"/>
        <w:szCs w:val="18"/>
        <w:lang w:val="en-US" w:eastAsia="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E3008">
    <w:pPr>
      <w:pStyle w:val="3"/>
      <w:spacing w:before="50" w:line="226" w:lineRule="auto"/>
      <w:ind w:left="36"/>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4362C">
    <w:pPr>
      <w:pStyle w:val="3"/>
      <w:spacing w:before="50" w:line="226" w:lineRule="auto"/>
      <w:ind w:left="36"/>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9194">
    <w:pPr>
      <w:rPr>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F4EE2"/>
    <w:rsid w:val="0711763A"/>
    <w:rsid w:val="09182FDC"/>
    <w:rsid w:val="0BDD5646"/>
    <w:rsid w:val="14270D58"/>
    <w:rsid w:val="175C354A"/>
    <w:rsid w:val="17A9149C"/>
    <w:rsid w:val="17AA6EC0"/>
    <w:rsid w:val="182E5C4E"/>
    <w:rsid w:val="19DC7BC1"/>
    <w:rsid w:val="1A6745A4"/>
    <w:rsid w:val="1FD72E25"/>
    <w:rsid w:val="20DF12DC"/>
    <w:rsid w:val="21F84180"/>
    <w:rsid w:val="237B69CA"/>
    <w:rsid w:val="24942439"/>
    <w:rsid w:val="252F4EE2"/>
    <w:rsid w:val="27341B83"/>
    <w:rsid w:val="2D7A71D7"/>
    <w:rsid w:val="2E666BF4"/>
    <w:rsid w:val="2F0C331C"/>
    <w:rsid w:val="3ABA640F"/>
    <w:rsid w:val="40D93256"/>
    <w:rsid w:val="4C0B688B"/>
    <w:rsid w:val="4C5A46A1"/>
    <w:rsid w:val="4C5A4EBB"/>
    <w:rsid w:val="4DC040A6"/>
    <w:rsid w:val="502828D9"/>
    <w:rsid w:val="516D0B7B"/>
    <w:rsid w:val="53B50713"/>
    <w:rsid w:val="58100819"/>
    <w:rsid w:val="585404B7"/>
    <w:rsid w:val="5C5F472A"/>
    <w:rsid w:val="5CED5A04"/>
    <w:rsid w:val="5DA9656B"/>
    <w:rsid w:val="62666095"/>
    <w:rsid w:val="63A12D94"/>
    <w:rsid w:val="642C65A6"/>
    <w:rsid w:val="65621BF8"/>
    <w:rsid w:val="68245BD5"/>
    <w:rsid w:val="6844104D"/>
    <w:rsid w:val="697643F0"/>
    <w:rsid w:val="70686D0C"/>
    <w:rsid w:val="732343D7"/>
    <w:rsid w:val="76440652"/>
    <w:rsid w:val="78D6426A"/>
    <w:rsid w:val="792C17F8"/>
    <w:rsid w:val="798178D4"/>
    <w:rsid w:val="7A913642"/>
    <w:rsid w:val="7DF8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5">
    <w:name w:val="heading 2"/>
    <w:next w:val="1"/>
    <w:semiHidden/>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6">
    <w:name w:val="heading 3"/>
    <w:next w:val="1"/>
    <w:semiHidden/>
    <w:unhideWhenUsed/>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7">
    <w:name w:val="heading 4"/>
    <w:next w:val="1"/>
    <w:semiHidden/>
    <w:unhideWhenUsed/>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8">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9">
    <w:name w:val="heading 6"/>
    <w:next w:val="1"/>
    <w:semiHidden/>
    <w:unhideWhenUsed/>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10">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1">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2">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customStyle="1" w:styleId="20">
    <w:name w:val="表格文字"/>
    <w:basedOn w:val="1"/>
    <w:next w:val="3"/>
    <w:qFormat/>
    <w:uiPriority w:val="0"/>
    <w:pPr>
      <w:adjustRightInd w:val="0"/>
      <w:spacing w:line="420" w:lineRule="atLeast"/>
      <w:jc w:val="left"/>
      <w:textAlignment w:val="baseline"/>
    </w:pPr>
    <w:rPr>
      <w:kern w:val="0"/>
      <w:szCs w:val="20"/>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 w:type="paragraph" w:customStyle="1" w:styleId="23">
    <w:name w:val="强调标题"/>
    <w:next w:val="1"/>
    <w:qFormat/>
    <w:uiPriority w:val="0"/>
    <w:pPr>
      <w:spacing w:after="120" w:line="360" w:lineRule="auto"/>
      <w:ind w:firstLine="420" w:firstLineChars="200"/>
      <w:outlineLvl w:val="0"/>
    </w:pPr>
    <w:rPr>
      <w:rFonts w:ascii="Calibri" w:hAnsi="Calibri" w:eastAsia="宋体" w:cs="Times New Roman"/>
      <w:b/>
      <w:sz w:val="24"/>
    </w:rPr>
  </w:style>
  <w:style w:type="paragraph" w:customStyle="1" w:styleId="24">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3b3cb465-8102-43ec-b51d-b504f8fd4567</errorID>
      <errorWord>:</errorWord>
      <group>L1_Format</group>
      <groupName>格式问题</groupName>
      <ability>L2_HalfPunc</ability>
      <abilityName>全半角检查</abilityName>
      <candidateList>
        <item>：</item>
      </candidateList>
      <explain>文本全半角错误。</explain>
      <paraID>381B1067</paraID>
      <start>5</start>
      <end>6</end>
      <status>modified</status>
      <modifiedWord>：</modifiedWord>
      <trackRevisions>false</trackRevisions>
    </reviewItem>
    <reviewItem>
      <errorID>7afabf7b-396d-4e11-be32-f3a97ca589aa</errorID>
      <errorWord>,</errorWord>
      <group>L1_Format</group>
      <groupName>格式问题</groupName>
      <ability>L2_HalfPunc</ability>
      <abilityName>全半角检查</abilityName>
      <candidateList>
        <item>，</item>
      </candidateList>
      <explain>文本全半角错误。</explain>
      <paraID>6741DE9A</paraID>
      <start>72</start>
      <end>73</end>
      <status>modified</status>
      <modifiedWord>，</modifiedWord>
      <trackRevisions>false</trackRevisions>
    </reviewItem>
    <reviewItem>
      <errorID>cd6772e1-64e8-4f27-944f-84100328484f</errorID>
      <errorWord>服务总</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6741DE9A</paraID>
      <start>168</start>
      <end>171</end>
      <status>unmodified</status>
      <modifiedWord/>
      <trackRevisions>false</trackRevisions>
    </reviewItem>
    <reviewItem>
      <errorID>671803a9-2e41-4e8d-802c-1f335a622c2e</errorID>
      <errorWord>/）</errorWord>
      <group>L1_Punc</group>
      <groupName>标点问题</groupName>
      <ability>L2_Punc</ability>
      <abilityName>标点符号检查</abilityName>
      <candidateList>
        <item>）</item>
      </candidateList>
      <explain/>
      <paraID> 9A74902</paraID>
      <start>39</start>
      <end>41</end>
      <status>unmodified</status>
      <modifiedWord/>
      <trackRevisions>false</trackRevisions>
    </reviewItem>
    <reviewItem>
      <errorID>ee0bb774-1df6-4e50-baa8-3576bed41264</errorID>
      <errorWord>/）</errorWord>
      <group>L1_Punc</group>
      <groupName>标点问题</groupName>
      <ability>L2_Punc</ability>
      <abilityName>标点符号检查</abilityName>
      <candidateList>
        <item>）</item>
      </candidateList>
      <explain/>
      <paraID>395C3267</paraID>
      <start>42</start>
      <end>44</end>
      <status>unmodified</status>
      <modifiedWord/>
      <trackRevisions>false</trackRevisions>
    </reviewItem>
    <reviewItem>
      <errorID>9f9428ab-1fa7-44ca-bc6c-6ca3d5cc2b9a</errorID>
      <errorWord>/）</errorWord>
      <group>L1_Punc</group>
      <groupName>标点问题</groupName>
      <ability>L2_Punc</ability>
      <abilityName>标点符号检查</abilityName>
      <candidateList>
        <item>）</item>
      </candidateList>
      <explain/>
      <paraID>19DB7A42</paraID>
      <start>38</start>
      <end>40</end>
      <status>unmodified</status>
      <modifiedWord/>
      <trackRevisions>false</trackRevisions>
    </reviewItem>
    <reviewItem>
      <errorID>58c8bb37-ad27-4437-b69e-9eec5b38d3f2</errorID>
      <errorWord>委任</errorWord>
      <group>L1_Word</group>
      <groupName>字词问题</groupName>
      <ability>L2_Typo</ability>
      <abilityName>字词错误</abilityName>
      <candidateList>
        <item>委派</item>
      </candidateList>
      <explain>〈动〉派人担任职务或完成某项任务。</explain>
      <paraID>37900FE8</paraID>
      <start>15</start>
      <end>17</end>
      <status>unmodified</status>
      <modifiedWord/>
      <trackRevisions>false</trackRevisions>
    </reviewItem>
    <reviewItem>
      <errorID>78c14711-0a97-4b57-a1c5-475e24deca57</errorID>
      <errorWord>/）</errorWord>
      <group>L1_Punc</group>
      <groupName>标点问题</groupName>
      <ability>L2_Punc</ability>
      <abilityName>标点符号检查</abilityName>
      <candidateList>
        <item>）</item>
      </candidateList>
      <explain/>
      <paraID> 8D0FE73</paraID>
      <start>86</start>
      <end>88</end>
      <status>unmodified</status>
      <modifiedWord/>
      <trackRevisions>false</trackRevisions>
    </reviewItem>
    <reviewItem>
      <errorID>fbf1bb04-2fdb-4747-9676-695904f12736</errorID>
      <errorWord>合肥市经济技术开发区</errorWord>
      <group>L1_Word</group>
      <groupName>字词问题</groupName>
      <ability>L2_Typo</ability>
      <abilityName>字词错误</abilityName>
      <candidateList>
        <item>合肥经济技术开发区</item>
      </candidateList>
      <explain/>
      <paraID>118054FE</paraID>
      <start>99</start>
      <end>109</end>
      <status>unmodified</status>
      <modifiedWord/>
      <trackRevisions>false</trackRevisions>
    </reviewItem>
    <reviewItem>
      <errorID>aec3ac06-d30c-441c-ae1d-50c8ee794bf5</errorID>
      <errorWord>合肥市经济技术开发区</errorWord>
      <group>L1_Word</group>
      <groupName>字词问题</groupName>
      <ability>L2_Typo</ability>
      <abilityName>字词错误</abilityName>
      <candidateList>
        <item>合肥经济技术开发区</item>
      </candidateList>
      <explain/>
      <paraID>13CF2CFB</paraID>
      <start>5</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cae36-90f1-4dfb-b045-e547914d7071}">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3535</Words>
  <Characters>3746</Characters>
  <Lines>0</Lines>
  <Paragraphs>0</Paragraphs>
  <TotalTime>29</TotalTime>
  <ScaleCrop>false</ScaleCrop>
  <LinksUpToDate>false</LinksUpToDate>
  <CharactersWithSpaces>4035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2025-12-02T02:45:00Z</dcterms:created>
  <dc:creator>童蓉蓉</dc:creator>
  <cp:lastModifiedBy>歡</cp:lastModifiedBy>
  <dcterms:modified xsi:type="dcterms:W3CDTF">2025-12-12T06:15:18Z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890E13D092384FFB96E5F9953EFA3E52_13</vt:lpwstr>
  </property>
  <property fmtid="{D5CDD505-2E9C-101B-9397-08002B2CF9AE}" pid="4" name="KSOTemplateDocerSaveRecord">
    <vt:lpwstr>eyJoZGlkIjoiNDQxODJmYzE4MmRiZjE1ZDA0YmNkMWY2NzBjYWJlZDkiLCJ1c2VySWQiOiIxMzQ0MDk4MDQ3In0=</vt:lpwstr>
  </property>
</Properties>
</file>